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42" w:rsidRDefault="00B215AC" w:rsidP="00B215AC">
      <w:pPr>
        <w:pStyle w:val="10"/>
      </w:pPr>
      <w:r>
        <w:t>Τρία έμβολα και οι πιέσεις.</w:t>
      </w:r>
    </w:p>
    <w:tbl>
      <w:tblPr>
        <w:tblpPr w:leftFromText="180" w:rightFromText="180" w:vertAnchor="text" w:tblpXSpec="right" w:tblpY="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0"/>
      </w:tblGrid>
      <w:tr w:rsidR="00B215AC" w:rsidTr="00B215AC">
        <w:tblPrEx>
          <w:tblCellMar>
            <w:top w:w="0" w:type="dxa"/>
            <w:bottom w:w="0" w:type="dxa"/>
          </w:tblCellMar>
        </w:tblPrEx>
        <w:trPr>
          <w:trHeight w:val="1266"/>
          <w:jc w:val="right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</w:tcPr>
          <w:p w:rsidR="00B215AC" w:rsidRDefault="00B10075" w:rsidP="00B215AC">
            <w:pPr>
              <w:rPr>
                <w:lang w:eastAsia="el-GR"/>
              </w:rPr>
            </w:pPr>
            <w:r>
              <w:object w:dxaOrig="1881" w:dyaOrig="24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7pt;height:115.85pt" o:ole="" filled="t" fillcolor="#c6d9f1 [67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514359939" r:id="rId8"/>
              </w:object>
            </w:r>
          </w:p>
        </w:tc>
      </w:tr>
    </w:tbl>
    <w:p w:rsidR="00B10075" w:rsidRDefault="00B215AC" w:rsidP="00B215AC">
      <w:pPr>
        <w:rPr>
          <w:lang w:eastAsia="el-GR"/>
        </w:rPr>
      </w:pPr>
      <w:r>
        <w:rPr>
          <w:lang w:eastAsia="el-GR"/>
        </w:rPr>
        <w:t xml:space="preserve">Στο διπλανό σχήμα, βλέπετε μια κατακόρυφη τομή ενός </w:t>
      </w:r>
      <w:r w:rsidR="00B10075">
        <w:rPr>
          <w:lang w:eastAsia="el-GR"/>
        </w:rPr>
        <w:t>κυβικού</w:t>
      </w:r>
      <w:r>
        <w:rPr>
          <w:lang w:eastAsia="el-GR"/>
        </w:rPr>
        <w:t xml:space="preserve"> δοχείου</w:t>
      </w:r>
      <w:r w:rsidR="00AB0065">
        <w:rPr>
          <w:lang w:eastAsia="el-GR"/>
        </w:rPr>
        <w:t xml:space="preserve"> το οποίο είναι γεμάτο νερό</w:t>
      </w:r>
      <w:r>
        <w:rPr>
          <w:lang w:eastAsia="el-GR"/>
        </w:rPr>
        <w:t>, στο οποίο υπάρχουν τρία</w:t>
      </w:r>
      <w:r w:rsidR="0083671D">
        <w:rPr>
          <w:lang w:eastAsia="el-GR"/>
        </w:rPr>
        <w:t xml:space="preserve"> αβαρή</w:t>
      </w:r>
      <w:r>
        <w:rPr>
          <w:lang w:eastAsia="el-GR"/>
        </w:rPr>
        <w:t xml:space="preserve"> έμβολα Α, Β και Γ σε ισορροπία. Τα εμβαδά των τριών εμβόλων είναι ίσα και το Β βρίσκεται στο μέσον της </w:t>
      </w:r>
      <w:r w:rsidR="00B10075">
        <w:rPr>
          <w:lang w:eastAsia="el-GR"/>
        </w:rPr>
        <w:t>κατακ</w:t>
      </w:r>
      <w:r w:rsidR="00B10075">
        <w:rPr>
          <w:lang w:eastAsia="el-GR"/>
        </w:rPr>
        <w:t>ό</w:t>
      </w:r>
      <w:r w:rsidR="00B10075">
        <w:rPr>
          <w:lang w:eastAsia="el-GR"/>
        </w:rPr>
        <w:t xml:space="preserve">ρυφης </w:t>
      </w:r>
      <w:r w:rsidR="00B10075">
        <w:rPr>
          <w:lang w:eastAsia="el-GR"/>
        </w:rPr>
        <w:t>έ</w:t>
      </w:r>
      <w:r w:rsidR="00B10075">
        <w:rPr>
          <w:lang w:eastAsia="el-GR"/>
        </w:rPr>
        <w:t xml:space="preserve">δρας. </w:t>
      </w:r>
    </w:p>
    <w:p w:rsidR="00B215AC" w:rsidRDefault="00B10075" w:rsidP="0024147E">
      <w:pPr>
        <w:ind w:left="453" w:hanging="340"/>
        <w:rPr>
          <w:lang w:eastAsia="el-GR"/>
        </w:rPr>
      </w:pPr>
      <w:r>
        <w:rPr>
          <w:lang w:eastAsia="el-GR"/>
        </w:rPr>
        <w:t>i) Για τα μέτρα των εξωτ</w:t>
      </w:r>
      <w:r>
        <w:rPr>
          <w:lang w:eastAsia="el-GR"/>
        </w:rPr>
        <w:t>ε</w:t>
      </w:r>
      <w:r>
        <w:rPr>
          <w:lang w:eastAsia="el-GR"/>
        </w:rPr>
        <w:t>ρικών δυνάμεων που ασκούνται στα έμβολα ισχύει:</w:t>
      </w:r>
    </w:p>
    <w:p w:rsidR="00B10075" w:rsidRPr="0024147E" w:rsidRDefault="00B10075" w:rsidP="0024147E">
      <w:pPr>
        <w:ind w:left="453" w:hanging="340"/>
        <w:jc w:val="center"/>
        <w:rPr>
          <w:lang w:eastAsia="el-GR"/>
        </w:rPr>
      </w:pPr>
      <w:r>
        <w:rPr>
          <w:lang w:eastAsia="el-GR"/>
        </w:rPr>
        <w:t>α) F</w:t>
      </w:r>
      <w:r>
        <w:rPr>
          <w:vertAlign w:val="subscript"/>
          <w:lang w:eastAsia="el-GR"/>
        </w:rPr>
        <w:t>1</w:t>
      </w:r>
      <w:r>
        <w:rPr>
          <w:lang w:eastAsia="el-GR"/>
        </w:rPr>
        <w:t>=F</w:t>
      </w:r>
      <w:r>
        <w:rPr>
          <w:vertAlign w:val="subscript"/>
          <w:lang w:eastAsia="el-GR"/>
        </w:rPr>
        <w:t>2</w:t>
      </w:r>
      <w:r>
        <w:rPr>
          <w:lang w:eastAsia="el-GR"/>
        </w:rPr>
        <w:t>=F</w:t>
      </w:r>
      <w:r>
        <w:rPr>
          <w:vertAlign w:val="subscript"/>
          <w:lang w:eastAsia="el-GR"/>
        </w:rPr>
        <w:t>3</w:t>
      </w:r>
      <w:r>
        <w:rPr>
          <w:lang w:eastAsia="el-GR"/>
        </w:rPr>
        <w:t xml:space="preserve">,  </w:t>
      </w:r>
      <w:r w:rsidR="0024147E">
        <w:rPr>
          <w:lang w:eastAsia="el-GR"/>
        </w:rPr>
        <w:t xml:space="preserve"> </w:t>
      </w:r>
      <w:r>
        <w:rPr>
          <w:lang w:eastAsia="el-GR"/>
        </w:rPr>
        <w:t>β) F</w:t>
      </w:r>
      <w:r>
        <w:rPr>
          <w:vertAlign w:val="subscript"/>
          <w:lang w:eastAsia="el-GR"/>
        </w:rPr>
        <w:t>2</w:t>
      </w:r>
      <w:r>
        <w:rPr>
          <w:lang w:eastAsia="el-GR"/>
        </w:rPr>
        <w:t xml:space="preserve"> &lt; F</w:t>
      </w:r>
      <w:r>
        <w:rPr>
          <w:vertAlign w:val="subscript"/>
          <w:lang w:eastAsia="el-GR"/>
        </w:rPr>
        <w:t>1</w:t>
      </w:r>
      <w:r>
        <w:rPr>
          <w:lang w:eastAsia="el-GR"/>
        </w:rPr>
        <w:t xml:space="preserve"> &lt;F</w:t>
      </w:r>
      <w:r>
        <w:rPr>
          <w:vertAlign w:val="subscript"/>
          <w:lang w:eastAsia="el-GR"/>
        </w:rPr>
        <w:t>3</w:t>
      </w:r>
      <w:r>
        <w:rPr>
          <w:lang w:eastAsia="el-GR"/>
        </w:rPr>
        <w:t>,    γ) F</w:t>
      </w:r>
      <w:r>
        <w:rPr>
          <w:vertAlign w:val="subscript"/>
          <w:lang w:eastAsia="el-GR"/>
        </w:rPr>
        <w:t>1</w:t>
      </w:r>
      <w:r>
        <w:rPr>
          <w:lang w:eastAsia="el-GR"/>
        </w:rPr>
        <w:t xml:space="preserve"> &lt; F</w:t>
      </w:r>
      <w:r>
        <w:rPr>
          <w:vertAlign w:val="subscript"/>
          <w:lang w:eastAsia="el-GR"/>
        </w:rPr>
        <w:t>2</w:t>
      </w:r>
      <w:r>
        <w:rPr>
          <w:lang w:eastAsia="el-GR"/>
        </w:rPr>
        <w:t xml:space="preserve"> &lt;F</w:t>
      </w:r>
      <w:r>
        <w:rPr>
          <w:vertAlign w:val="subscript"/>
          <w:lang w:eastAsia="el-GR"/>
        </w:rPr>
        <w:t>3</w:t>
      </w:r>
      <w:r w:rsidR="0024147E">
        <w:rPr>
          <w:lang w:eastAsia="el-GR"/>
        </w:rPr>
        <w:t>.</w:t>
      </w:r>
    </w:p>
    <w:p w:rsidR="0024147E" w:rsidRDefault="00B10075" w:rsidP="0024147E">
      <w:pPr>
        <w:ind w:left="453" w:hanging="340"/>
        <w:rPr>
          <w:lang w:eastAsia="el-GR"/>
        </w:rPr>
      </w:pPr>
      <w:r>
        <w:rPr>
          <w:lang w:eastAsia="el-GR"/>
        </w:rPr>
        <w:t xml:space="preserve">ii) </w:t>
      </w:r>
      <w:r w:rsidR="00AB0065">
        <w:rPr>
          <w:lang w:eastAsia="el-GR"/>
        </w:rPr>
        <w:t>Αν F</w:t>
      </w:r>
      <w:r w:rsidR="00AB0065">
        <w:rPr>
          <w:vertAlign w:val="subscript"/>
          <w:lang w:eastAsia="el-GR"/>
        </w:rPr>
        <w:t>1</w:t>
      </w:r>
      <w:r w:rsidR="00451699">
        <w:rPr>
          <w:lang w:eastAsia="el-GR"/>
        </w:rPr>
        <w:t>=4</w:t>
      </w:r>
      <w:r w:rsidR="00AB0065">
        <w:rPr>
          <w:lang w:eastAsia="el-GR"/>
        </w:rPr>
        <w:t>Ν, να βρεθούν τα μέτρα των άλλων δυνάμεων, αν τα έμβολα έχουν ε</w:t>
      </w:r>
      <w:r w:rsidR="00AB0065">
        <w:rPr>
          <w:lang w:eastAsia="el-GR"/>
        </w:rPr>
        <w:t>μ</w:t>
      </w:r>
      <w:r w:rsidR="00AB0065">
        <w:rPr>
          <w:lang w:eastAsia="el-GR"/>
        </w:rPr>
        <w:t>βαδ</w:t>
      </w:r>
      <w:r w:rsidR="0024147E">
        <w:rPr>
          <w:lang w:eastAsia="el-GR"/>
        </w:rPr>
        <w:t>ά Α=2</w:t>
      </w:r>
      <w:r w:rsidR="00AB0065">
        <w:rPr>
          <w:lang w:eastAsia="el-GR"/>
        </w:rPr>
        <w:t>cm</w:t>
      </w:r>
      <w:r w:rsidR="00AB0065">
        <w:rPr>
          <w:vertAlign w:val="superscript"/>
          <w:lang w:eastAsia="el-GR"/>
        </w:rPr>
        <w:t>2</w:t>
      </w:r>
      <w:r w:rsidR="00AB0065">
        <w:rPr>
          <w:lang w:eastAsia="el-GR"/>
        </w:rPr>
        <w:t>, ο κύβος πλευρά 2α=1m</w:t>
      </w:r>
      <w:r w:rsidR="00697CAD">
        <w:rPr>
          <w:lang w:eastAsia="el-GR"/>
        </w:rPr>
        <w:t xml:space="preserve">, </w:t>
      </w:r>
      <w:r w:rsidR="00AB0065">
        <w:rPr>
          <w:lang w:eastAsia="el-GR"/>
        </w:rPr>
        <w:t>η πυκνότητα του νερού ρ=1.000kg/m</w:t>
      </w:r>
      <w:r w:rsidR="00AB0065">
        <w:rPr>
          <w:vertAlign w:val="superscript"/>
          <w:lang w:eastAsia="el-GR"/>
        </w:rPr>
        <w:t>3</w:t>
      </w:r>
      <w:r w:rsidR="0024147E">
        <w:rPr>
          <w:lang w:eastAsia="el-GR"/>
        </w:rPr>
        <w:t xml:space="preserve"> και g=10m/s</w:t>
      </w:r>
      <w:r w:rsidR="0024147E">
        <w:rPr>
          <w:vertAlign w:val="superscript"/>
          <w:lang w:eastAsia="el-GR"/>
        </w:rPr>
        <w:t>2</w:t>
      </w:r>
      <w:r w:rsidR="0024147E">
        <w:rPr>
          <w:lang w:eastAsia="el-GR"/>
        </w:rPr>
        <w:t>.</w:t>
      </w:r>
    </w:p>
    <w:p w:rsidR="00AB0065" w:rsidRPr="00697CAD" w:rsidRDefault="00AB0065" w:rsidP="00697CAD">
      <w:pPr>
        <w:spacing w:before="120"/>
        <w:rPr>
          <w:b/>
          <w:i/>
          <w:color w:val="0070C0"/>
          <w:sz w:val="24"/>
          <w:szCs w:val="24"/>
          <w:lang w:eastAsia="el-GR"/>
        </w:rPr>
      </w:pPr>
      <w:r w:rsidRPr="00697CAD">
        <w:rPr>
          <w:b/>
          <w:i/>
          <w:color w:val="0070C0"/>
          <w:sz w:val="24"/>
          <w:szCs w:val="24"/>
          <w:lang w:eastAsia="el-GR"/>
        </w:rPr>
        <w:t>Απάντηση:</w:t>
      </w:r>
    </w:p>
    <w:tbl>
      <w:tblPr>
        <w:tblpPr w:leftFromText="180" w:rightFromText="180" w:vertAnchor="text" w:tblpXSpec="right" w:tblpY="1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9"/>
      </w:tblGrid>
      <w:tr w:rsidR="00721A0E" w:rsidTr="00921F28">
        <w:tblPrEx>
          <w:tblCellMar>
            <w:top w:w="0" w:type="dxa"/>
            <w:bottom w:w="0" w:type="dxa"/>
          </w:tblCellMar>
        </w:tblPrEx>
        <w:trPr>
          <w:trHeight w:val="567"/>
          <w:jc w:val="right"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721A0E" w:rsidRDefault="00921F28" w:rsidP="00721A0E">
            <w:pPr>
              <w:pStyle w:val="1"/>
              <w:numPr>
                <w:ilvl w:val="0"/>
                <w:numId w:val="0"/>
              </w:numPr>
            </w:pPr>
            <w:r>
              <w:object w:dxaOrig="1954" w:dyaOrig="603">
                <v:shape id="_x0000_i1031" type="#_x0000_t75" style="width:97.65pt;height:30.2pt" o:ole="" filled="t" fillcolor="#c6d9f1 [671]">
                  <v:fill color2="fill lighten(51)" focusposition="1" focussize="" method="linear sigma" type="gradient"/>
                  <v:imagedata r:id="rId9" o:title=""/>
                </v:shape>
                <o:OLEObject Type="Embed" ProgID="Visio.Drawing.11" ShapeID="_x0000_i1031" DrawAspect="Content" ObjectID="_1514359940" r:id="rId10"/>
              </w:object>
            </w:r>
          </w:p>
        </w:tc>
      </w:tr>
    </w:tbl>
    <w:p w:rsidR="00721A0E" w:rsidRDefault="0083671D" w:rsidP="0083671D">
      <w:pPr>
        <w:pStyle w:val="1"/>
      </w:pPr>
      <w:r>
        <w:t xml:space="preserve">Ας πάρουμε το Β έμβολο. Στο διπλανό σχήμα έχουν σχεδιαστεί οι δυνάμεις που δέχεται, όπου </w:t>
      </w:r>
      <w:proofErr w:type="spellStart"/>
      <w:r>
        <w:t>F</w:t>
      </w:r>
      <w:r w:rsidRPr="0083671D">
        <w:rPr>
          <w:vertAlign w:val="subscript"/>
        </w:rPr>
        <w:t>υ</w:t>
      </w:r>
      <w:proofErr w:type="spellEnd"/>
      <w:r>
        <w:t xml:space="preserve"> η δ</w:t>
      </w:r>
      <w:r>
        <w:t>ύ</w:t>
      </w:r>
      <w:r>
        <w:t>ναμη από το υγρό. Το έμβολο ισορροπεί, οπότε</w:t>
      </w:r>
      <w:r w:rsidR="00721A0E">
        <w:t>:</w:t>
      </w:r>
    </w:p>
    <w:p w:rsidR="00721A0E" w:rsidRPr="00721A0E" w:rsidRDefault="0083671D" w:rsidP="00721A0E">
      <w:pPr>
        <w:jc w:val="center"/>
        <w:rPr>
          <w:i/>
          <w:sz w:val="24"/>
          <w:szCs w:val="24"/>
        </w:rPr>
      </w:pPr>
      <w:r w:rsidRPr="00721A0E">
        <w:rPr>
          <w:i/>
          <w:sz w:val="24"/>
          <w:szCs w:val="24"/>
        </w:rPr>
        <w:t>F</w:t>
      </w:r>
      <w:r w:rsidRPr="00721A0E">
        <w:rPr>
          <w:i/>
          <w:sz w:val="24"/>
          <w:szCs w:val="24"/>
          <w:vertAlign w:val="subscript"/>
        </w:rPr>
        <w:t>υ</w:t>
      </w:r>
      <w:r w:rsidRPr="00721A0E">
        <w:rPr>
          <w:i/>
          <w:sz w:val="24"/>
          <w:szCs w:val="24"/>
        </w:rPr>
        <w:t>=F</w:t>
      </w:r>
      <w:r w:rsidRPr="00721A0E">
        <w:rPr>
          <w:i/>
          <w:sz w:val="24"/>
          <w:szCs w:val="24"/>
          <w:vertAlign w:val="subscript"/>
        </w:rPr>
        <w:t>2</w:t>
      </w:r>
      <w:r w:rsidRPr="00721A0E">
        <w:rPr>
          <w:i/>
          <w:sz w:val="24"/>
          <w:szCs w:val="24"/>
        </w:rPr>
        <w:t xml:space="preserve"> </w:t>
      </w:r>
      <w:r w:rsidR="00921F28">
        <w:rPr>
          <w:i/>
          <w:sz w:val="24"/>
          <w:szCs w:val="24"/>
        </w:rPr>
        <w:t>+</w:t>
      </w:r>
      <w:proofErr w:type="spellStart"/>
      <w:r w:rsidR="00921F28">
        <w:rPr>
          <w:i/>
          <w:sz w:val="24"/>
          <w:szCs w:val="24"/>
        </w:rPr>
        <w:t>F</w:t>
      </w:r>
      <w:r w:rsidR="00921F28">
        <w:rPr>
          <w:i/>
          <w:sz w:val="24"/>
          <w:szCs w:val="24"/>
          <w:vertAlign w:val="subscript"/>
        </w:rPr>
        <w:t>αt</w:t>
      </w:r>
      <w:proofErr w:type="spellEnd"/>
      <w:r w:rsidR="00921F28">
        <w:rPr>
          <w:i/>
          <w:sz w:val="24"/>
          <w:szCs w:val="24"/>
        </w:rPr>
        <w:t xml:space="preserve"> </w:t>
      </w:r>
      <w:r w:rsidRPr="00721A0E">
        <w:rPr>
          <w:i/>
          <w:sz w:val="24"/>
          <w:szCs w:val="24"/>
        </w:rPr>
        <w:t>→</w:t>
      </w:r>
      <w:r w:rsidRPr="00921F28">
        <w:rPr>
          <w:i/>
          <w:sz w:val="24"/>
          <w:szCs w:val="24"/>
        </w:rPr>
        <w:t>p</w:t>
      </w:r>
      <w:r w:rsidRPr="00921F28">
        <w:rPr>
          <w:i/>
          <w:sz w:val="24"/>
          <w:szCs w:val="24"/>
          <w:vertAlign w:val="subscript"/>
        </w:rPr>
        <w:t>Β</w:t>
      </w:r>
      <w:r w:rsidRPr="00921F28">
        <w:rPr>
          <w:i/>
          <w:sz w:val="24"/>
          <w:szCs w:val="24"/>
        </w:rPr>
        <w:t>∙Α=F</w:t>
      </w:r>
      <w:r w:rsidRPr="00921F28">
        <w:rPr>
          <w:i/>
          <w:sz w:val="24"/>
          <w:szCs w:val="24"/>
          <w:vertAlign w:val="subscript"/>
        </w:rPr>
        <w:t>2</w:t>
      </w:r>
      <w:r w:rsidRPr="00921F28">
        <w:rPr>
          <w:i/>
          <w:sz w:val="24"/>
          <w:szCs w:val="24"/>
        </w:rPr>
        <w:t xml:space="preserve"> </w:t>
      </w:r>
      <w:r w:rsidR="00921F28" w:rsidRPr="00921F28">
        <w:rPr>
          <w:i/>
          <w:sz w:val="24"/>
          <w:szCs w:val="24"/>
        </w:rPr>
        <w:t>+</w:t>
      </w:r>
      <w:proofErr w:type="spellStart"/>
      <w:r w:rsidR="00921F28" w:rsidRPr="00921F28">
        <w:rPr>
          <w:i/>
          <w:sz w:val="24"/>
          <w:szCs w:val="24"/>
        </w:rPr>
        <w:t>p</w:t>
      </w:r>
      <w:r w:rsidR="00921F28" w:rsidRPr="00921F28">
        <w:rPr>
          <w:i/>
          <w:sz w:val="24"/>
          <w:szCs w:val="24"/>
          <w:vertAlign w:val="subscript"/>
        </w:rPr>
        <w:t>αt</w:t>
      </w:r>
      <w:r w:rsidR="00921F28" w:rsidRPr="00921F28">
        <w:rPr>
          <w:i/>
          <w:sz w:val="24"/>
          <w:szCs w:val="24"/>
        </w:rPr>
        <w:t>∙Α</w:t>
      </w:r>
      <w:proofErr w:type="spellEnd"/>
      <w:r w:rsidRPr="00921F28">
        <w:rPr>
          <w:sz w:val="24"/>
          <w:szCs w:val="24"/>
        </w:rPr>
        <w:t xml:space="preserve"> ή</w:t>
      </w:r>
      <w:r w:rsidRPr="00721A0E">
        <w:rPr>
          <w:i/>
          <w:sz w:val="24"/>
          <w:szCs w:val="24"/>
        </w:rPr>
        <w:t xml:space="preserve"> </w:t>
      </w:r>
      <w:r w:rsidR="00C17CA7" w:rsidRPr="00721A0E">
        <w:rPr>
          <w:i/>
          <w:position w:val="-24"/>
          <w:sz w:val="24"/>
          <w:szCs w:val="24"/>
        </w:rPr>
        <w:object w:dxaOrig="1380" w:dyaOrig="620">
          <v:shape id="_x0000_i1036" type="#_x0000_t75" style="width:69.1pt;height:31.05pt" o:ole="">
            <v:imagedata r:id="rId11" o:title=""/>
          </v:shape>
          <o:OLEObject Type="Embed" ProgID="Equation.3" ShapeID="_x0000_i1036" DrawAspect="Content" ObjectID="_1514359941" r:id="rId12"/>
        </w:object>
      </w:r>
    </w:p>
    <w:p w:rsidR="0083671D" w:rsidRDefault="0083671D" w:rsidP="00721A0E">
      <w:pPr>
        <w:ind w:left="567"/>
      </w:pPr>
      <w:r>
        <w:t xml:space="preserve">όπου </w:t>
      </w:r>
      <w:proofErr w:type="spellStart"/>
      <w:r>
        <w:t>p</w:t>
      </w:r>
      <w:r>
        <w:rPr>
          <w:vertAlign w:val="subscript"/>
        </w:rPr>
        <w:t>Β</w:t>
      </w:r>
      <w:proofErr w:type="spellEnd"/>
      <w:r>
        <w:t xml:space="preserve"> η πίεση του υγρού στην </w:t>
      </w:r>
      <w:r w:rsidRPr="00721A0E">
        <w:rPr>
          <w:b/>
        </w:rPr>
        <w:t>εσωτερική</w:t>
      </w:r>
      <w:r>
        <w:t xml:space="preserve"> πλευρά του εμβόλου. </w:t>
      </w:r>
    </w:p>
    <w:p w:rsidR="00721A0E" w:rsidRDefault="00721A0E" w:rsidP="00721A0E">
      <w:pPr>
        <w:ind w:left="567"/>
      </w:pPr>
      <w:r>
        <w:t xml:space="preserve">Ίδια εξίσωση ισχύει και για τα άλλα έμβολα: </w:t>
      </w:r>
      <w:r w:rsidR="00921F28" w:rsidRPr="00721A0E">
        <w:rPr>
          <w:position w:val="-24"/>
        </w:rPr>
        <w:object w:dxaOrig="1359" w:dyaOrig="620">
          <v:shape id="_x0000_i1033" type="#_x0000_t75" style="width:67.85pt;height:31.05pt" o:ole="">
            <v:imagedata r:id="rId13" o:title=""/>
          </v:shape>
          <o:OLEObject Type="Embed" ProgID="Equation.3" ShapeID="_x0000_i1033" DrawAspect="Content" ObjectID="_1514359942" r:id="rId14"/>
        </w:object>
      </w:r>
      <w:r w:rsidR="00921F28">
        <w:t xml:space="preserve"> </w:t>
      </w:r>
      <w:r w:rsidRPr="00721A0E">
        <w:t xml:space="preserve">και </w:t>
      </w:r>
      <w:r w:rsidR="00921F28" w:rsidRPr="00721A0E">
        <w:rPr>
          <w:position w:val="-24"/>
        </w:rPr>
        <w:object w:dxaOrig="1380" w:dyaOrig="639">
          <v:shape id="_x0000_i1032" type="#_x0000_t75" style="width:69.1pt;height:31.85pt" o:ole="">
            <v:imagedata r:id="rId15" o:title=""/>
          </v:shape>
          <o:OLEObject Type="Embed" ProgID="Equation.3" ShapeID="_x0000_i1032" DrawAspect="Content" ObjectID="_1514359943" r:id="rId16"/>
        </w:object>
      </w:r>
      <w:r>
        <w:t>.</w:t>
      </w:r>
    </w:p>
    <w:p w:rsidR="00721A0E" w:rsidRDefault="00721A0E" w:rsidP="00721A0E">
      <w:pPr>
        <w:ind w:left="567"/>
      </w:pPr>
      <w:r>
        <w:t>Αλλά για τις πιέσεις αυτές ισχύει:</w:t>
      </w:r>
    </w:p>
    <w:p w:rsidR="00721A0E" w:rsidRPr="006A4DD6" w:rsidRDefault="00721A0E" w:rsidP="006A4DD6">
      <w:pPr>
        <w:jc w:val="center"/>
        <w:rPr>
          <w:i/>
          <w:sz w:val="24"/>
          <w:szCs w:val="24"/>
          <w:lang w:val="en-US"/>
        </w:rPr>
      </w:pPr>
      <w:r w:rsidRPr="00721A0E">
        <w:rPr>
          <w:position w:val="-10"/>
        </w:rPr>
        <w:object w:dxaOrig="1480" w:dyaOrig="340">
          <v:shape id="_x0000_i1026" type="#_x0000_t75" style="width:74.05pt;height:16.95pt" o:ole="">
            <v:imagedata r:id="rId17" o:title=""/>
          </v:shape>
          <o:OLEObject Type="Embed" ProgID="Equation.3" ShapeID="_x0000_i1026" DrawAspect="Content" ObjectID="_1514359944" r:id="rId18"/>
        </w:object>
      </w:r>
      <w:r>
        <w:t xml:space="preserve">, </w:t>
      </w:r>
      <w:r w:rsidRPr="00721A0E">
        <w:rPr>
          <w:i/>
          <w:position w:val="-10"/>
          <w:sz w:val="24"/>
          <w:szCs w:val="24"/>
        </w:rPr>
        <w:object w:dxaOrig="1480" w:dyaOrig="340">
          <v:shape id="_x0000_i1027" type="#_x0000_t75" style="width:74.05pt;height:16.95pt" o:ole="">
            <v:imagedata r:id="rId19" o:title=""/>
          </v:shape>
          <o:OLEObject Type="Embed" ProgID="Equation.3" ShapeID="_x0000_i1027" DrawAspect="Content" ObjectID="_1514359945" r:id="rId20"/>
        </w:object>
      </w:r>
      <w:r>
        <w:rPr>
          <w:i/>
          <w:sz w:val="24"/>
          <w:szCs w:val="24"/>
        </w:rPr>
        <w:t xml:space="preserve"> ή </w:t>
      </w:r>
      <w:r w:rsidRPr="00721A0E">
        <w:rPr>
          <w:i/>
          <w:position w:val="-10"/>
          <w:sz w:val="24"/>
          <w:szCs w:val="24"/>
        </w:rPr>
        <w:object w:dxaOrig="1760" w:dyaOrig="340">
          <v:shape id="_x0000_i1028" type="#_x0000_t75" style="width:88.15pt;height:16.95pt" o:ole="">
            <v:imagedata r:id="rId21" o:title=""/>
          </v:shape>
          <o:OLEObject Type="Embed" ProgID="Equation.3" ShapeID="_x0000_i1028" DrawAspect="Content" ObjectID="_1514359946" r:id="rId22"/>
        </w:object>
      </w:r>
      <w:r w:rsidR="00C17CA7">
        <w:rPr>
          <w:i/>
          <w:sz w:val="24"/>
          <w:szCs w:val="24"/>
        </w:rPr>
        <w:t xml:space="preserve"> (1)</w:t>
      </w:r>
    </w:p>
    <w:p w:rsidR="006A4DD6" w:rsidRDefault="006A4DD6" w:rsidP="006A4DD6">
      <w:pPr>
        <w:ind w:left="567"/>
        <w:rPr>
          <w:sz w:val="24"/>
          <w:szCs w:val="24"/>
        </w:rPr>
      </w:pPr>
      <w:r>
        <w:t xml:space="preserve">Από τις παραπάνω σχέσεις προκύπτει ότι </w:t>
      </w:r>
      <w:r w:rsidRPr="00721A0E">
        <w:rPr>
          <w:i/>
          <w:position w:val="-10"/>
          <w:sz w:val="24"/>
          <w:szCs w:val="24"/>
        </w:rPr>
        <w:object w:dxaOrig="1400" w:dyaOrig="340">
          <v:shape id="_x0000_i1029" type="#_x0000_t75" style="width:69.95pt;height:16.95pt" o:ole="">
            <v:imagedata r:id="rId23" o:title=""/>
          </v:shape>
          <o:OLEObject Type="Embed" ProgID="Equation.3" ShapeID="_x0000_i1029" DrawAspect="Content" ObjectID="_1514359947" r:id="rId24"/>
        </w:object>
      </w:r>
      <w:r>
        <w:rPr>
          <w:sz w:val="24"/>
          <w:szCs w:val="24"/>
        </w:rPr>
        <w:t>, οπότε:</w:t>
      </w:r>
    </w:p>
    <w:p w:rsidR="0024147E" w:rsidRDefault="00921F28" w:rsidP="006A4DD6">
      <w:pPr>
        <w:jc w:val="center"/>
      </w:pPr>
      <w:r w:rsidRPr="00721A0E">
        <w:rPr>
          <w:position w:val="-24"/>
        </w:rPr>
        <w:object w:dxaOrig="2920" w:dyaOrig="639">
          <v:shape id="_x0000_i1034" type="#_x0000_t75" style="width:146.05pt;height:31.85pt" o:ole="">
            <v:imagedata r:id="rId25" o:title=""/>
          </v:shape>
          <o:OLEObject Type="Embed" ProgID="Equation.3" ShapeID="_x0000_i1034" DrawAspect="Content" ObjectID="_1514359948" r:id="rId26"/>
        </w:object>
      </w:r>
      <w:r w:rsidR="006A4DD6">
        <w:t xml:space="preserve"> → </w:t>
      </w:r>
    </w:p>
    <w:p w:rsidR="006A4DD6" w:rsidRPr="006A4DD6" w:rsidRDefault="006A4DD6" w:rsidP="006A4DD6">
      <w:pPr>
        <w:jc w:val="center"/>
      </w:pPr>
      <w:r w:rsidRPr="006A4DD6">
        <w:rPr>
          <w:position w:val="-12"/>
        </w:rPr>
        <w:object w:dxaOrig="1240" w:dyaOrig="360">
          <v:shape id="_x0000_i1030" type="#_x0000_t75" style="width:62.05pt;height:18.2pt" o:ole="">
            <v:imagedata r:id="rId27" o:title=""/>
          </v:shape>
          <o:OLEObject Type="Embed" ProgID="Equation.3" ShapeID="_x0000_i1030" DrawAspect="Content" ObjectID="_1514359949" r:id="rId28"/>
        </w:object>
      </w:r>
    </w:p>
    <w:p w:rsidR="00AB0065" w:rsidRDefault="006A4DD6" w:rsidP="00697CAD">
      <w:pPr>
        <w:ind w:left="453"/>
        <w:rPr>
          <w:lang w:eastAsia="el-GR"/>
        </w:rPr>
      </w:pPr>
      <w:r>
        <w:rPr>
          <w:lang w:eastAsia="el-GR"/>
        </w:rPr>
        <w:t>Σωστή η γ) πρόταση.</w:t>
      </w:r>
    </w:p>
    <w:p w:rsidR="006A4DD6" w:rsidRDefault="00C17CA7" w:rsidP="00C17CA7">
      <w:pPr>
        <w:pStyle w:val="1"/>
      </w:pPr>
      <w:r>
        <w:t>Επανερχόμενοι στις σχέσεις (1) παίρνουμε:</w:t>
      </w:r>
    </w:p>
    <w:p w:rsidR="00697CAD" w:rsidRDefault="00C17CA7" w:rsidP="00697CAD">
      <w:pPr>
        <w:jc w:val="center"/>
      </w:pPr>
      <w:r w:rsidRPr="00721A0E">
        <w:rPr>
          <w:position w:val="-10"/>
        </w:rPr>
        <w:object w:dxaOrig="1760" w:dyaOrig="340">
          <v:shape id="_x0000_i1035" type="#_x0000_t75" style="width:88.15pt;height:16.95pt" o:ole="">
            <v:imagedata r:id="rId29" o:title=""/>
          </v:shape>
          <o:OLEObject Type="Embed" ProgID="Equation.3" ShapeID="_x0000_i1035" DrawAspect="Content" ObjectID="_1514359950" r:id="rId30"/>
        </w:object>
      </w:r>
    </w:p>
    <w:p w:rsidR="00C17CA7" w:rsidRDefault="00C17CA7" w:rsidP="00697CAD">
      <w:pPr>
        <w:jc w:val="center"/>
      </w:pPr>
      <w:r w:rsidRPr="007864E0">
        <w:rPr>
          <w:position w:val="-24"/>
        </w:rPr>
        <w:object w:dxaOrig="2500" w:dyaOrig="620">
          <v:shape id="_x0000_i1037" type="#_x0000_t75" style="width:124.95pt;height:31.05pt" o:ole="">
            <v:imagedata r:id="rId31" o:title=""/>
          </v:shape>
          <o:OLEObject Type="Embed" ProgID="Equation.3" ShapeID="_x0000_i1037" DrawAspect="Content" ObjectID="_1514359951" r:id="rId32"/>
        </w:object>
      </w:r>
      <w:r>
        <w:t>→</w:t>
      </w:r>
    </w:p>
    <w:p w:rsidR="00C17CA7" w:rsidRDefault="00B34147" w:rsidP="00697CAD">
      <w:pPr>
        <w:jc w:val="center"/>
      </w:pPr>
      <w:r w:rsidRPr="00C17CA7">
        <w:rPr>
          <w:position w:val="-10"/>
        </w:rPr>
        <w:object w:dxaOrig="5120" w:dyaOrig="360">
          <v:shape id="_x0000_i1040" type="#_x0000_t75" style="width:256.15pt;height:18.2pt" o:ole="">
            <v:imagedata r:id="rId33" o:title=""/>
          </v:shape>
          <o:OLEObject Type="Embed" ProgID="Equation.3" ShapeID="_x0000_i1040" DrawAspect="Content" ObjectID="_1514359952" r:id="rId34"/>
        </w:object>
      </w:r>
    </w:p>
    <w:p w:rsidR="00697CAD" w:rsidRDefault="00697CAD" w:rsidP="00697CAD">
      <w:pPr>
        <w:jc w:val="center"/>
      </w:pPr>
      <w:r w:rsidRPr="00721A0E">
        <w:rPr>
          <w:i/>
          <w:position w:val="-10"/>
          <w:sz w:val="24"/>
          <w:szCs w:val="24"/>
        </w:rPr>
        <w:object w:dxaOrig="1760" w:dyaOrig="340">
          <v:shape id="_x0000_i1038" type="#_x0000_t75" style="width:88.15pt;height:16.95pt" o:ole="">
            <v:imagedata r:id="rId21" o:title=""/>
          </v:shape>
          <o:OLEObject Type="Embed" ProgID="Equation.3" ShapeID="_x0000_i1038" DrawAspect="Content" ObjectID="_1514359953" r:id="rId35"/>
        </w:object>
      </w:r>
      <w:r>
        <w:rPr>
          <w:i/>
          <w:sz w:val="24"/>
          <w:szCs w:val="24"/>
        </w:rPr>
        <w:t>→</w:t>
      </w:r>
      <w:r w:rsidRPr="007864E0">
        <w:rPr>
          <w:position w:val="-24"/>
        </w:rPr>
        <w:object w:dxaOrig="2760" w:dyaOrig="639">
          <v:shape id="_x0000_i1039" type="#_x0000_t75" style="width:138.2pt;height:31.85pt" o:ole="">
            <v:imagedata r:id="rId36" o:title=""/>
          </v:shape>
          <o:OLEObject Type="Embed" ProgID="Equation.3" ShapeID="_x0000_i1039" DrawAspect="Content" ObjectID="_1514359954" r:id="rId37"/>
        </w:object>
      </w:r>
      <w:r>
        <w:t>→</w:t>
      </w:r>
    </w:p>
    <w:p w:rsidR="00697CAD" w:rsidRDefault="00B34147" w:rsidP="00697CAD">
      <w:pPr>
        <w:jc w:val="center"/>
      </w:pPr>
      <w:r w:rsidRPr="00697CAD">
        <w:rPr>
          <w:position w:val="-12"/>
        </w:rPr>
        <w:object w:dxaOrig="5480" w:dyaOrig="380">
          <v:shape id="_x0000_i1041" type="#_x0000_t75" style="width:273.95pt;height:19.05pt" o:ole="">
            <v:imagedata r:id="rId38" o:title=""/>
          </v:shape>
          <o:OLEObject Type="Embed" ProgID="Equation.3" ShapeID="_x0000_i1041" DrawAspect="Content" ObjectID="_1514359955" r:id="rId39"/>
        </w:object>
      </w:r>
    </w:p>
    <w:p w:rsidR="0024147E" w:rsidRPr="009E3BAC" w:rsidRDefault="0024147E" w:rsidP="0055299A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:rsidR="0024147E" w:rsidRPr="00AB0065" w:rsidRDefault="0024147E" w:rsidP="00697CAD">
      <w:pPr>
        <w:jc w:val="center"/>
      </w:pPr>
    </w:p>
    <w:sectPr w:rsidR="0024147E" w:rsidRPr="00AB0065" w:rsidSect="00A4188F">
      <w:headerReference w:type="default" r:id="rId40"/>
      <w:footerReference w:type="default" r:id="rId4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730" w:rsidRDefault="00010730" w:rsidP="004D5E27">
      <w:pPr>
        <w:spacing w:after="0" w:line="240" w:lineRule="auto"/>
      </w:pPr>
      <w:r>
        <w:separator/>
      </w:r>
    </w:p>
  </w:endnote>
  <w:endnote w:type="continuationSeparator" w:id="0">
    <w:p w:rsidR="00010730" w:rsidRDefault="00010730" w:rsidP="004D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22" w:rsidRDefault="00A878F8" w:rsidP="004D5E2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66C2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34147">
      <w:rPr>
        <w:rStyle w:val="aa"/>
        <w:noProof/>
      </w:rPr>
      <w:t>2</w:t>
    </w:r>
    <w:r>
      <w:rPr>
        <w:rStyle w:val="aa"/>
      </w:rPr>
      <w:fldChar w:fldCharType="end"/>
    </w:r>
  </w:p>
  <w:p w:rsidR="00D66C22" w:rsidRPr="00D56705" w:rsidRDefault="00D66C22" w:rsidP="006E58A7">
    <w:pPr>
      <w:pStyle w:val="a9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D66C22" w:rsidRDefault="00D66C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730" w:rsidRDefault="00010730" w:rsidP="004D5E27">
      <w:pPr>
        <w:spacing w:after="0" w:line="240" w:lineRule="auto"/>
      </w:pPr>
      <w:r>
        <w:separator/>
      </w:r>
    </w:p>
  </w:footnote>
  <w:footnote w:type="continuationSeparator" w:id="0">
    <w:p w:rsidR="00010730" w:rsidRDefault="00010730" w:rsidP="004D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22" w:rsidRPr="00A7593E" w:rsidRDefault="00D66C22" w:rsidP="005D1B7A">
    <w:pPr>
      <w:pStyle w:val="a8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A7593E">
      <w:rPr>
        <w:i/>
      </w:rPr>
      <w:t>Υλικό Φυσικής-Χημείας</w:t>
    </w:r>
    <w:r w:rsidRPr="00A7593E">
      <w:rPr>
        <w:i/>
      </w:rPr>
      <w:tab/>
    </w:r>
    <w:r>
      <w:rPr>
        <w:i/>
      </w:rPr>
      <w:t>Ρευστά.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1220"/>
    <w:multiLevelType w:val="hybridMultilevel"/>
    <w:tmpl w:val="0BE01374"/>
    <w:lvl w:ilvl="0" w:tplc="4564A2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54E819D6"/>
    <w:multiLevelType w:val="hybridMultilevel"/>
    <w:tmpl w:val="CCF20E6A"/>
    <w:lvl w:ilvl="0" w:tplc="230CD8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35ACE"/>
    <w:multiLevelType w:val="multilevel"/>
    <w:tmpl w:val="F59AC49A"/>
    <w:lvl w:ilvl="0">
      <w:start w:val="1"/>
      <w:numFmt w:val="none"/>
      <w:suff w:val="space"/>
      <w:lvlText w:val="Μονάδες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Ενότητα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0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350"/>
    <w:rsid w:val="00002546"/>
    <w:rsid w:val="00003F6A"/>
    <w:rsid w:val="000058D8"/>
    <w:rsid w:val="00010730"/>
    <w:rsid w:val="00011A12"/>
    <w:rsid w:val="00012414"/>
    <w:rsid w:val="0001312D"/>
    <w:rsid w:val="000154DC"/>
    <w:rsid w:val="00020CED"/>
    <w:rsid w:val="00021E62"/>
    <w:rsid w:val="00022298"/>
    <w:rsid w:val="000227F5"/>
    <w:rsid w:val="00024333"/>
    <w:rsid w:val="00027C0A"/>
    <w:rsid w:val="0003319F"/>
    <w:rsid w:val="00034183"/>
    <w:rsid w:val="00041D52"/>
    <w:rsid w:val="00042A29"/>
    <w:rsid w:val="00043669"/>
    <w:rsid w:val="00047166"/>
    <w:rsid w:val="00050270"/>
    <w:rsid w:val="00056536"/>
    <w:rsid w:val="00056999"/>
    <w:rsid w:val="00060580"/>
    <w:rsid w:val="000637C7"/>
    <w:rsid w:val="00063978"/>
    <w:rsid w:val="000645CB"/>
    <w:rsid w:val="00067799"/>
    <w:rsid w:val="00071317"/>
    <w:rsid w:val="00072C65"/>
    <w:rsid w:val="00080E6E"/>
    <w:rsid w:val="000813D6"/>
    <w:rsid w:val="00082BF5"/>
    <w:rsid w:val="0008301C"/>
    <w:rsid w:val="00087881"/>
    <w:rsid w:val="000900CA"/>
    <w:rsid w:val="000A1987"/>
    <w:rsid w:val="000A316D"/>
    <w:rsid w:val="000A3C78"/>
    <w:rsid w:val="000A4ABE"/>
    <w:rsid w:val="000A64CA"/>
    <w:rsid w:val="000B5EB0"/>
    <w:rsid w:val="000B7DEF"/>
    <w:rsid w:val="000C0A01"/>
    <w:rsid w:val="000C1147"/>
    <w:rsid w:val="000C556C"/>
    <w:rsid w:val="000C5600"/>
    <w:rsid w:val="000D16ED"/>
    <w:rsid w:val="000D2556"/>
    <w:rsid w:val="000D69CD"/>
    <w:rsid w:val="000D71E3"/>
    <w:rsid w:val="000E1B12"/>
    <w:rsid w:val="000E305A"/>
    <w:rsid w:val="000E3DBF"/>
    <w:rsid w:val="000E494A"/>
    <w:rsid w:val="000F06C7"/>
    <w:rsid w:val="000F2649"/>
    <w:rsid w:val="000F538F"/>
    <w:rsid w:val="000F6ADE"/>
    <w:rsid w:val="000F6DCF"/>
    <w:rsid w:val="001004DA"/>
    <w:rsid w:val="001019AE"/>
    <w:rsid w:val="00101C5F"/>
    <w:rsid w:val="001027ED"/>
    <w:rsid w:val="001123C4"/>
    <w:rsid w:val="0011740B"/>
    <w:rsid w:val="001174FF"/>
    <w:rsid w:val="00117D59"/>
    <w:rsid w:val="00122BA8"/>
    <w:rsid w:val="001274E5"/>
    <w:rsid w:val="00133227"/>
    <w:rsid w:val="00133CF9"/>
    <w:rsid w:val="001341D9"/>
    <w:rsid w:val="001345BA"/>
    <w:rsid w:val="00134931"/>
    <w:rsid w:val="0013562C"/>
    <w:rsid w:val="00140B89"/>
    <w:rsid w:val="001441DB"/>
    <w:rsid w:val="00147879"/>
    <w:rsid w:val="00150EFA"/>
    <w:rsid w:val="0015319C"/>
    <w:rsid w:val="0015649B"/>
    <w:rsid w:val="00157978"/>
    <w:rsid w:val="00161EA4"/>
    <w:rsid w:val="0016341E"/>
    <w:rsid w:val="00164C55"/>
    <w:rsid w:val="0016556C"/>
    <w:rsid w:val="00165B69"/>
    <w:rsid w:val="00165E98"/>
    <w:rsid w:val="00167C85"/>
    <w:rsid w:val="001715B1"/>
    <w:rsid w:val="0017212C"/>
    <w:rsid w:val="001723B5"/>
    <w:rsid w:val="00177419"/>
    <w:rsid w:val="00177B87"/>
    <w:rsid w:val="00184D8B"/>
    <w:rsid w:val="0018615E"/>
    <w:rsid w:val="00187096"/>
    <w:rsid w:val="001875EC"/>
    <w:rsid w:val="0019325B"/>
    <w:rsid w:val="00195347"/>
    <w:rsid w:val="001A48DC"/>
    <w:rsid w:val="001A5C14"/>
    <w:rsid w:val="001A7375"/>
    <w:rsid w:val="001A73BC"/>
    <w:rsid w:val="001A7F3F"/>
    <w:rsid w:val="001B1888"/>
    <w:rsid w:val="001B2399"/>
    <w:rsid w:val="001B23EB"/>
    <w:rsid w:val="001B63D6"/>
    <w:rsid w:val="001B7C86"/>
    <w:rsid w:val="001C4C17"/>
    <w:rsid w:val="001C54D6"/>
    <w:rsid w:val="001D121B"/>
    <w:rsid w:val="001E0895"/>
    <w:rsid w:val="001E2AE5"/>
    <w:rsid w:val="001E55C6"/>
    <w:rsid w:val="001E626B"/>
    <w:rsid w:val="001E73A7"/>
    <w:rsid w:val="001F2862"/>
    <w:rsid w:val="001F29F0"/>
    <w:rsid w:val="001F511E"/>
    <w:rsid w:val="001F523B"/>
    <w:rsid w:val="001F72A4"/>
    <w:rsid w:val="002016B3"/>
    <w:rsid w:val="00202442"/>
    <w:rsid w:val="00205875"/>
    <w:rsid w:val="00205CEE"/>
    <w:rsid w:val="00210BF4"/>
    <w:rsid w:val="0021244E"/>
    <w:rsid w:val="00212EB2"/>
    <w:rsid w:val="002154C4"/>
    <w:rsid w:val="00217045"/>
    <w:rsid w:val="002203A7"/>
    <w:rsid w:val="00225A80"/>
    <w:rsid w:val="00226350"/>
    <w:rsid w:val="00231847"/>
    <w:rsid w:val="00233321"/>
    <w:rsid w:val="00233432"/>
    <w:rsid w:val="00235E2D"/>
    <w:rsid w:val="002364C4"/>
    <w:rsid w:val="00236C06"/>
    <w:rsid w:val="0024147E"/>
    <w:rsid w:val="002440ED"/>
    <w:rsid w:val="00245C55"/>
    <w:rsid w:val="002510C5"/>
    <w:rsid w:val="002520CF"/>
    <w:rsid w:val="00252283"/>
    <w:rsid w:val="002530A1"/>
    <w:rsid w:val="00255A7B"/>
    <w:rsid w:val="00260BAB"/>
    <w:rsid w:val="00270E5A"/>
    <w:rsid w:val="002713A7"/>
    <w:rsid w:val="00271D01"/>
    <w:rsid w:val="00274518"/>
    <w:rsid w:val="002801FF"/>
    <w:rsid w:val="00280608"/>
    <w:rsid w:val="00281B3A"/>
    <w:rsid w:val="00282124"/>
    <w:rsid w:val="00295A0C"/>
    <w:rsid w:val="00297CA9"/>
    <w:rsid w:val="00297CD6"/>
    <w:rsid w:val="002A3BAC"/>
    <w:rsid w:val="002A432A"/>
    <w:rsid w:val="002A48C3"/>
    <w:rsid w:val="002A51CE"/>
    <w:rsid w:val="002A57AD"/>
    <w:rsid w:val="002B1947"/>
    <w:rsid w:val="002B4C22"/>
    <w:rsid w:val="002B66E4"/>
    <w:rsid w:val="002B72A1"/>
    <w:rsid w:val="002B72C0"/>
    <w:rsid w:val="002B77CE"/>
    <w:rsid w:val="002C0390"/>
    <w:rsid w:val="002C230C"/>
    <w:rsid w:val="002C24F0"/>
    <w:rsid w:val="002C4BA7"/>
    <w:rsid w:val="002C6F71"/>
    <w:rsid w:val="002C7804"/>
    <w:rsid w:val="002D054F"/>
    <w:rsid w:val="002D0D41"/>
    <w:rsid w:val="002D0EAF"/>
    <w:rsid w:val="002D1D4E"/>
    <w:rsid w:val="002E019D"/>
    <w:rsid w:val="002E0EE0"/>
    <w:rsid w:val="002E1643"/>
    <w:rsid w:val="002E2B48"/>
    <w:rsid w:val="002E6A60"/>
    <w:rsid w:val="002E72C1"/>
    <w:rsid w:val="002F3D78"/>
    <w:rsid w:val="002F436A"/>
    <w:rsid w:val="002F537E"/>
    <w:rsid w:val="002F5620"/>
    <w:rsid w:val="00303DA1"/>
    <w:rsid w:val="003052BF"/>
    <w:rsid w:val="00310DC2"/>
    <w:rsid w:val="00314297"/>
    <w:rsid w:val="003157C2"/>
    <w:rsid w:val="00316126"/>
    <w:rsid w:val="003206AA"/>
    <w:rsid w:val="00324995"/>
    <w:rsid w:val="00324FB3"/>
    <w:rsid w:val="00325CB7"/>
    <w:rsid w:val="003274BC"/>
    <w:rsid w:val="00330432"/>
    <w:rsid w:val="0033058C"/>
    <w:rsid w:val="00331A5B"/>
    <w:rsid w:val="003400A3"/>
    <w:rsid w:val="00342E30"/>
    <w:rsid w:val="00347911"/>
    <w:rsid w:val="0035006B"/>
    <w:rsid w:val="003528E0"/>
    <w:rsid w:val="003532CD"/>
    <w:rsid w:val="003545AA"/>
    <w:rsid w:val="00354BEF"/>
    <w:rsid w:val="00362990"/>
    <w:rsid w:val="00370E0A"/>
    <w:rsid w:val="00371666"/>
    <w:rsid w:val="00374940"/>
    <w:rsid w:val="00375AB0"/>
    <w:rsid w:val="00376220"/>
    <w:rsid w:val="00377808"/>
    <w:rsid w:val="0038338B"/>
    <w:rsid w:val="003847FC"/>
    <w:rsid w:val="00386A34"/>
    <w:rsid w:val="00387298"/>
    <w:rsid w:val="00387FA7"/>
    <w:rsid w:val="00395F84"/>
    <w:rsid w:val="003A1692"/>
    <w:rsid w:val="003A202E"/>
    <w:rsid w:val="003A4A48"/>
    <w:rsid w:val="003A5BC6"/>
    <w:rsid w:val="003A7AA5"/>
    <w:rsid w:val="003A7E89"/>
    <w:rsid w:val="003B2E81"/>
    <w:rsid w:val="003B327C"/>
    <w:rsid w:val="003B3938"/>
    <w:rsid w:val="003B42B2"/>
    <w:rsid w:val="003B50E7"/>
    <w:rsid w:val="003B5F32"/>
    <w:rsid w:val="003C45F1"/>
    <w:rsid w:val="003C5F4E"/>
    <w:rsid w:val="003D0FB4"/>
    <w:rsid w:val="003D3C12"/>
    <w:rsid w:val="003D4523"/>
    <w:rsid w:val="003D52EC"/>
    <w:rsid w:val="003D67E0"/>
    <w:rsid w:val="003D6FAB"/>
    <w:rsid w:val="003E0A28"/>
    <w:rsid w:val="003E2908"/>
    <w:rsid w:val="003F0082"/>
    <w:rsid w:val="003F5689"/>
    <w:rsid w:val="003F7451"/>
    <w:rsid w:val="00400DEB"/>
    <w:rsid w:val="00404999"/>
    <w:rsid w:val="00410A85"/>
    <w:rsid w:val="00411C1A"/>
    <w:rsid w:val="004128AC"/>
    <w:rsid w:val="00421C4D"/>
    <w:rsid w:val="00422683"/>
    <w:rsid w:val="00424591"/>
    <w:rsid w:val="00425CD5"/>
    <w:rsid w:val="00425D02"/>
    <w:rsid w:val="00426551"/>
    <w:rsid w:val="00426D84"/>
    <w:rsid w:val="00427F72"/>
    <w:rsid w:val="00430385"/>
    <w:rsid w:val="00434153"/>
    <w:rsid w:val="00435CA9"/>
    <w:rsid w:val="00436AA9"/>
    <w:rsid w:val="00437F06"/>
    <w:rsid w:val="004403F9"/>
    <w:rsid w:val="00440446"/>
    <w:rsid w:val="0044755D"/>
    <w:rsid w:val="004505F1"/>
    <w:rsid w:val="00451699"/>
    <w:rsid w:val="00456264"/>
    <w:rsid w:val="004606AC"/>
    <w:rsid w:val="00460DD0"/>
    <w:rsid w:val="0046101F"/>
    <w:rsid w:val="00463153"/>
    <w:rsid w:val="00466970"/>
    <w:rsid w:val="00473C67"/>
    <w:rsid w:val="00476233"/>
    <w:rsid w:val="00476409"/>
    <w:rsid w:val="00477D3E"/>
    <w:rsid w:val="00485E49"/>
    <w:rsid w:val="00486000"/>
    <w:rsid w:val="00487627"/>
    <w:rsid w:val="004914E9"/>
    <w:rsid w:val="0049184D"/>
    <w:rsid w:val="0049194F"/>
    <w:rsid w:val="00492921"/>
    <w:rsid w:val="004944C7"/>
    <w:rsid w:val="00494687"/>
    <w:rsid w:val="004957D9"/>
    <w:rsid w:val="004A119B"/>
    <w:rsid w:val="004A4B7A"/>
    <w:rsid w:val="004A4CAF"/>
    <w:rsid w:val="004A6119"/>
    <w:rsid w:val="004A61E1"/>
    <w:rsid w:val="004A66AE"/>
    <w:rsid w:val="004B0A55"/>
    <w:rsid w:val="004B253B"/>
    <w:rsid w:val="004C0055"/>
    <w:rsid w:val="004C0E4E"/>
    <w:rsid w:val="004C2FF7"/>
    <w:rsid w:val="004C6F5D"/>
    <w:rsid w:val="004D0FE0"/>
    <w:rsid w:val="004D1415"/>
    <w:rsid w:val="004D5E27"/>
    <w:rsid w:val="004E14E3"/>
    <w:rsid w:val="004E1ED1"/>
    <w:rsid w:val="004E3172"/>
    <w:rsid w:val="004E36FA"/>
    <w:rsid w:val="004E6E8B"/>
    <w:rsid w:val="004E7EB8"/>
    <w:rsid w:val="004F03AA"/>
    <w:rsid w:val="004F1834"/>
    <w:rsid w:val="004F4D4E"/>
    <w:rsid w:val="004F638A"/>
    <w:rsid w:val="004F6D4F"/>
    <w:rsid w:val="0050152B"/>
    <w:rsid w:val="00503BE1"/>
    <w:rsid w:val="0050526F"/>
    <w:rsid w:val="0050744A"/>
    <w:rsid w:val="00511002"/>
    <w:rsid w:val="00511213"/>
    <w:rsid w:val="00512993"/>
    <w:rsid w:val="00513050"/>
    <w:rsid w:val="0051351F"/>
    <w:rsid w:val="005141BC"/>
    <w:rsid w:val="00515AAC"/>
    <w:rsid w:val="00515BC1"/>
    <w:rsid w:val="0051601B"/>
    <w:rsid w:val="00516649"/>
    <w:rsid w:val="00516F4E"/>
    <w:rsid w:val="00517295"/>
    <w:rsid w:val="00517884"/>
    <w:rsid w:val="00520851"/>
    <w:rsid w:val="00525549"/>
    <w:rsid w:val="00526F45"/>
    <w:rsid w:val="00527C8D"/>
    <w:rsid w:val="0053121E"/>
    <w:rsid w:val="005321AA"/>
    <w:rsid w:val="00534EEC"/>
    <w:rsid w:val="00535D2C"/>
    <w:rsid w:val="005366AC"/>
    <w:rsid w:val="00537E42"/>
    <w:rsid w:val="005403CE"/>
    <w:rsid w:val="00541E8A"/>
    <w:rsid w:val="00543971"/>
    <w:rsid w:val="00547400"/>
    <w:rsid w:val="00551C89"/>
    <w:rsid w:val="005526E7"/>
    <w:rsid w:val="00553155"/>
    <w:rsid w:val="00556876"/>
    <w:rsid w:val="00564B09"/>
    <w:rsid w:val="00565D39"/>
    <w:rsid w:val="0056772D"/>
    <w:rsid w:val="00572235"/>
    <w:rsid w:val="00577447"/>
    <w:rsid w:val="0058188D"/>
    <w:rsid w:val="00584A68"/>
    <w:rsid w:val="00590774"/>
    <w:rsid w:val="00591314"/>
    <w:rsid w:val="00591E58"/>
    <w:rsid w:val="00593968"/>
    <w:rsid w:val="0059398F"/>
    <w:rsid w:val="00597E65"/>
    <w:rsid w:val="005A0F0E"/>
    <w:rsid w:val="005A1DF0"/>
    <w:rsid w:val="005A2921"/>
    <w:rsid w:val="005A4717"/>
    <w:rsid w:val="005A5AA9"/>
    <w:rsid w:val="005A643E"/>
    <w:rsid w:val="005A7B7C"/>
    <w:rsid w:val="005B3393"/>
    <w:rsid w:val="005C14AF"/>
    <w:rsid w:val="005C1A49"/>
    <w:rsid w:val="005C4471"/>
    <w:rsid w:val="005C6595"/>
    <w:rsid w:val="005C7345"/>
    <w:rsid w:val="005D0C50"/>
    <w:rsid w:val="005D1B7A"/>
    <w:rsid w:val="005E0231"/>
    <w:rsid w:val="005E3708"/>
    <w:rsid w:val="005E7E33"/>
    <w:rsid w:val="005F10FF"/>
    <w:rsid w:val="005F1FED"/>
    <w:rsid w:val="005F3958"/>
    <w:rsid w:val="005F52D8"/>
    <w:rsid w:val="00600836"/>
    <w:rsid w:val="006010E9"/>
    <w:rsid w:val="00601210"/>
    <w:rsid w:val="00603115"/>
    <w:rsid w:val="00610DA1"/>
    <w:rsid w:val="00614B30"/>
    <w:rsid w:val="0062224D"/>
    <w:rsid w:val="006226F3"/>
    <w:rsid w:val="0062413F"/>
    <w:rsid w:val="00627D66"/>
    <w:rsid w:val="00627EC3"/>
    <w:rsid w:val="00634495"/>
    <w:rsid w:val="0063525E"/>
    <w:rsid w:val="00636750"/>
    <w:rsid w:val="006403FC"/>
    <w:rsid w:val="00640FFF"/>
    <w:rsid w:val="00641C99"/>
    <w:rsid w:val="00646213"/>
    <w:rsid w:val="00647B32"/>
    <w:rsid w:val="00651144"/>
    <w:rsid w:val="006531C6"/>
    <w:rsid w:val="0065510B"/>
    <w:rsid w:val="00656CB7"/>
    <w:rsid w:val="00661B7F"/>
    <w:rsid w:val="00661F97"/>
    <w:rsid w:val="00662156"/>
    <w:rsid w:val="006640ED"/>
    <w:rsid w:val="00664DC6"/>
    <w:rsid w:val="006672F2"/>
    <w:rsid w:val="006715D1"/>
    <w:rsid w:val="00672E8B"/>
    <w:rsid w:val="0067309E"/>
    <w:rsid w:val="00673B8B"/>
    <w:rsid w:val="00674D46"/>
    <w:rsid w:val="00675683"/>
    <w:rsid w:val="00675B85"/>
    <w:rsid w:val="00676398"/>
    <w:rsid w:val="006765B5"/>
    <w:rsid w:val="006779D1"/>
    <w:rsid w:val="006802BA"/>
    <w:rsid w:val="0068209E"/>
    <w:rsid w:val="0068238A"/>
    <w:rsid w:val="00685AD8"/>
    <w:rsid w:val="00686704"/>
    <w:rsid w:val="00691E27"/>
    <w:rsid w:val="00697715"/>
    <w:rsid w:val="00697CAD"/>
    <w:rsid w:val="006A4DD6"/>
    <w:rsid w:val="006A5C7C"/>
    <w:rsid w:val="006A5E54"/>
    <w:rsid w:val="006B30BF"/>
    <w:rsid w:val="006B4831"/>
    <w:rsid w:val="006B7906"/>
    <w:rsid w:val="006B7B00"/>
    <w:rsid w:val="006C1D6E"/>
    <w:rsid w:val="006C5957"/>
    <w:rsid w:val="006C5FD8"/>
    <w:rsid w:val="006D0B10"/>
    <w:rsid w:val="006D0BAD"/>
    <w:rsid w:val="006D257D"/>
    <w:rsid w:val="006D3989"/>
    <w:rsid w:val="006D441D"/>
    <w:rsid w:val="006D461A"/>
    <w:rsid w:val="006E1215"/>
    <w:rsid w:val="006E3C2E"/>
    <w:rsid w:val="006E44ED"/>
    <w:rsid w:val="006E58A7"/>
    <w:rsid w:val="006E5D5B"/>
    <w:rsid w:val="006E64A7"/>
    <w:rsid w:val="006F2395"/>
    <w:rsid w:val="006F3E78"/>
    <w:rsid w:val="006F4DE9"/>
    <w:rsid w:val="006F624C"/>
    <w:rsid w:val="006F7924"/>
    <w:rsid w:val="00700BF8"/>
    <w:rsid w:val="007021C5"/>
    <w:rsid w:val="007027F1"/>
    <w:rsid w:val="00703314"/>
    <w:rsid w:val="00704304"/>
    <w:rsid w:val="00706A59"/>
    <w:rsid w:val="00707B8D"/>
    <w:rsid w:val="00714DA2"/>
    <w:rsid w:val="00721A0E"/>
    <w:rsid w:val="00725888"/>
    <w:rsid w:val="007301C4"/>
    <w:rsid w:val="0073198A"/>
    <w:rsid w:val="00732DF4"/>
    <w:rsid w:val="00733215"/>
    <w:rsid w:val="00741896"/>
    <w:rsid w:val="0074360B"/>
    <w:rsid w:val="00745320"/>
    <w:rsid w:val="007463D0"/>
    <w:rsid w:val="00746B8B"/>
    <w:rsid w:val="00747F96"/>
    <w:rsid w:val="007505BD"/>
    <w:rsid w:val="007710E8"/>
    <w:rsid w:val="00773987"/>
    <w:rsid w:val="00774046"/>
    <w:rsid w:val="00774131"/>
    <w:rsid w:val="00775611"/>
    <w:rsid w:val="007806E4"/>
    <w:rsid w:val="00787B9D"/>
    <w:rsid w:val="00791F41"/>
    <w:rsid w:val="00792541"/>
    <w:rsid w:val="00797409"/>
    <w:rsid w:val="007A5684"/>
    <w:rsid w:val="007B07EB"/>
    <w:rsid w:val="007B09E5"/>
    <w:rsid w:val="007B17C9"/>
    <w:rsid w:val="007B38B6"/>
    <w:rsid w:val="007B5847"/>
    <w:rsid w:val="007B633A"/>
    <w:rsid w:val="007B6BD9"/>
    <w:rsid w:val="007C01C1"/>
    <w:rsid w:val="007C2499"/>
    <w:rsid w:val="007C254E"/>
    <w:rsid w:val="007C351C"/>
    <w:rsid w:val="007C6E3D"/>
    <w:rsid w:val="007D1A2D"/>
    <w:rsid w:val="007D29D4"/>
    <w:rsid w:val="007D35BA"/>
    <w:rsid w:val="007D5163"/>
    <w:rsid w:val="007D6235"/>
    <w:rsid w:val="007D65C4"/>
    <w:rsid w:val="007E35BF"/>
    <w:rsid w:val="007E7272"/>
    <w:rsid w:val="007F0420"/>
    <w:rsid w:val="007F2B54"/>
    <w:rsid w:val="007F4292"/>
    <w:rsid w:val="007F6D42"/>
    <w:rsid w:val="007F75A2"/>
    <w:rsid w:val="00803386"/>
    <w:rsid w:val="00804B29"/>
    <w:rsid w:val="008063CC"/>
    <w:rsid w:val="0080667D"/>
    <w:rsid w:val="00806BD9"/>
    <w:rsid w:val="0080799A"/>
    <w:rsid w:val="00811C47"/>
    <w:rsid w:val="0081325E"/>
    <w:rsid w:val="00813B88"/>
    <w:rsid w:val="00813D7A"/>
    <w:rsid w:val="008146CC"/>
    <w:rsid w:val="008215BF"/>
    <w:rsid w:val="00823D42"/>
    <w:rsid w:val="00832C91"/>
    <w:rsid w:val="00832D80"/>
    <w:rsid w:val="00836211"/>
    <w:rsid w:val="0083671D"/>
    <w:rsid w:val="008372E5"/>
    <w:rsid w:val="00841D2E"/>
    <w:rsid w:val="008421D9"/>
    <w:rsid w:val="0084266F"/>
    <w:rsid w:val="00842D8C"/>
    <w:rsid w:val="008443BA"/>
    <w:rsid w:val="00844D6E"/>
    <w:rsid w:val="008459EF"/>
    <w:rsid w:val="00851376"/>
    <w:rsid w:val="00852FED"/>
    <w:rsid w:val="00860781"/>
    <w:rsid w:val="0086747C"/>
    <w:rsid w:val="00871796"/>
    <w:rsid w:val="00872C38"/>
    <w:rsid w:val="00873649"/>
    <w:rsid w:val="00874BC4"/>
    <w:rsid w:val="008767B8"/>
    <w:rsid w:val="00880119"/>
    <w:rsid w:val="00880406"/>
    <w:rsid w:val="00881AA2"/>
    <w:rsid w:val="00881FA5"/>
    <w:rsid w:val="00885917"/>
    <w:rsid w:val="008A0F6D"/>
    <w:rsid w:val="008A1B3F"/>
    <w:rsid w:val="008A20FC"/>
    <w:rsid w:val="008A2EBA"/>
    <w:rsid w:val="008A468B"/>
    <w:rsid w:val="008B0D42"/>
    <w:rsid w:val="008B246F"/>
    <w:rsid w:val="008B2E51"/>
    <w:rsid w:val="008B7409"/>
    <w:rsid w:val="008B7910"/>
    <w:rsid w:val="008C100C"/>
    <w:rsid w:val="008C3D5C"/>
    <w:rsid w:val="008C5988"/>
    <w:rsid w:val="008D1472"/>
    <w:rsid w:val="008D3A5D"/>
    <w:rsid w:val="008D5779"/>
    <w:rsid w:val="008D5FC6"/>
    <w:rsid w:val="008D6576"/>
    <w:rsid w:val="008E00A4"/>
    <w:rsid w:val="008E0EF9"/>
    <w:rsid w:val="008E100C"/>
    <w:rsid w:val="008E2C20"/>
    <w:rsid w:val="008E785A"/>
    <w:rsid w:val="008E7B3C"/>
    <w:rsid w:val="008F05B5"/>
    <w:rsid w:val="008F0E06"/>
    <w:rsid w:val="008F2E2A"/>
    <w:rsid w:val="008F598F"/>
    <w:rsid w:val="008F7D12"/>
    <w:rsid w:val="00903920"/>
    <w:rsid w:val="00907033"/>
    <w:rsid w:val="00921CC8"/>
    <w:rsid w:val="00921F28"/>
    <w:rsid w:val="009228EA"/>
    <w:rsid w:val="0093042A"/>
    <w:rsid w:val="00934619"/>
    <w:rsid w:val="00935CBD"/>
    <w:rsid w:val="00936235"/>
    <w:rsid w:val="00943340"/>
    <w:rsid w:val="00943DCB"/>
    <w:rsid w:val="00944FBD"/>
    <w:rsid w:val="00946194"/>
    <w:rsid w:val="00946340"/>
    <w:rsid w:val="00946756"/>
    <w:rsid w:val="00950D21"/>
    <w:rsid w:val="0095266D"/>
    <w:rsid w:val="009534B7"/>
    <w:rsid w:val="0095615B"/>
    <w:rsid w:val="0095672F"/>
    <w:rsid w:val="00962D56"/>
    <w:rsid w:val="0096368D"/>
    <w:rsid w:val="00963E39"/>
    <w:rsid w:val="00964F71"/>
    <w:rsid w:val="009661D7"/>
    <w:rsid w:val="009668BC"/>
    <w:rsid w:val="00970996"/>
    <w:rsid w:val="0097315E"/>
    <w:rsid w:val="00976147"/>
    <w:rsid w:val="0097717C"/>
    <w:rsid w:val="00987332"/>
    <w:rsid w:val="00990D82"/>
    <w:rsid w:val="009970FF"/>
    <w:rsid w:val="009A11A8"/>
    <w:rsid w:val="009A2013"/>
    <w:rsid w:val="009A2069"/>
    <w:rsid w:val="009A32DF"/>
    <w:rsid w:val="009A4183"/>
    <w:rsid w:val="009B41E9"/>
    <w:rsid w:val="009B540A"/>
    <w:rsid w:val="009C08FB"/>
    <w:rsid w:val="009C1973"/>
    <w:rsid w:val="009C2101"/>
    <w:rsid w:val="009C494A"/>
    <w:rsid w:val="009C51F8"/>
    <w:rsid w:val="009C58F4"/>
    <w:rsid w:val="009C637A"/>
    <w:rsid w:val="009C6723"/>
    <w:rsid w:val="009D33AE"/>
    <w:rsid w:val="009D3B8F"/>
    <w:rsid w:val="009D3BBE"/>
    <w:rsid w:val="009D477A"/>
    <w:rsid w:val="009D5D90"/>
    <w:rsid w:val="009E1D18"/>
    <w:rsid w:val="009E1DFD"/>
    <w:rsid w:val="009E4F08"/>
    <w:rsid w:val="009E4F9F"/>
    <w:rsid w:val="009F01A3"/>
    <w:rsid w:val="009F3D1B"/>
    <w:rsid w:val="00A01B9D"/>
    <w:rsid w:val="00A01EBF"/>
    <w:rsid w:val="00A032BA"/>
    <w:rsid w:val="00A03525"/>
    <w:rsid w:val="00A073A0"/>
    <w:rsid w:val="00A11570"/>
    <w:rsid w:val="00A12A19"/>
    <w:rsid w:val="00A20BFB"/>
    <w:rsid w:val="00A20FE5"/>
    <w:rsid w:val="00A244BD"/>
    <w:rsid w:val="00A24E31"/>
    <w:rsid w:val="00A3135D"/>
    <w:rsid w:val="00A31F48"/>
    <w:rsid w:val="00A34F87"/>
    <w:rsid w:val="00A35957"/>
    <w:rsid w:val="00A37D23"/>
    <w:rsid w:val="00A4188F"/>
    <w:rsid w:val="00A45B66"/>
    <w:rsid w:val="00A4657B"/>
    <w:rsid w:val="00A53DC8"/>
    <w:rsid w:val="00A553AA"/>
    <w:rsid w:val="00A63E02"/>
    <w:rsid w:val="00A66D83"/>
    <w:rsid w:val="00A71C71"/>
    <w:rsid w:val="00A727C1"/>
    <w:rsid w:val="00A7593E"/>
    <w:rsid w:val="00A81F34"/>
    <w:rsid w:val="00A8515C"/>
    <w:rsid w:val="00A878F8"/>
    <w:rsid w:val="00A94EDC"/>
    <w:rsid w:val="00A96022"/>
    <w:rsid w:val="00A97F6E"/>
    <w:rsid w:val="00AA00A6"/>
    <w:rsid w:val="00AA0DC6"/>
    <w:rsid w:val="00AA1E37"/>
    <w:rsid w:val="00AA5C43"/>
    <w:rsid w:val="00AA6675"/>
    <w:rsid w:val="00AB0065"/>
    <w:rsid w:val="00AB0602"/>
    <w:rsid w:val="00AB2780"/>
    <w:rsid w:val="00AB36F5"/>
    <w:rsid w:val="00AB412C"/>
    <w:rsid w:val="00AC0157"/>
    <w:rsid w:val="00AC0CCA"/>
    <w:rsid w:val="00AC1B07"/>
    <w:rsid w:val="00AC1BF1"/>
    <w:rsid w:val="00AC48FF"/>
    <w:rsid w:val="00AC5A15"/>
    <w:rsid w:val="00AD16C5"/>
    <w:rsid w:val="00AD1C49"/>
    <w:rsid w:val="00AD31B7"/>
    <w:rsid w:val="00AD38AA"/>
    <w:rsid w:val="00AD4E96"/>
    <w:rsid w:val="00AD7685"/>
    <w:rsid w:val="00AE291B"/>
    <w:rsid w:val="00AE52AE"/>
    <w:rsid w:val="00AE7AD6"/>
    <w:rsid w:val="00AF08D5"/>
    <w:rsid w:val="00AF0A7A"/>
    <w:rsid w:val="00AF21ED"/>
    <w:rsid w:val="00AF30E1"/>
    <w:rsid w:val="00AF414F"/>
    <w:rsid w:val="00AF7132"/>
    <w:rsid w:val="00B00744"/>
    <w:rsid w:val="00B01731"/>
    <w:rsid w:val="00B021F2"/>
    <w:rsid w:val="00B02886"/>
    <w:rsid w:val="00B02E17"/>
    <w:rsid w:val="00B070D2"/>
    <w:rsid w:val="00B10075"/>
    <w:rsid w:val="00B1265F"/>
    <w:rsid w:val="00B12FC6"/>
    <w:rsid w:val="00B1381D"/>
    <w:rsid w:val="00B14FA5"/>
    <w:rsid w:val="00B16B30"/>
    <w:rsid w:val="00B20B9B"/>
    <w:rsid w:val="00B215AC"/>
    <w:rsid w:val="00B21866"/>
    <w:rsid w:val="00B24F94"/>
    <w:rsid w:val="00B3082A"/>
    <w:rsid w:val="00B34147"/>
    <w:rsid w:val="00B3448C"/>
    <w:rsid w:val="00B4647C"/>
    <w:rsid w:val="00B47033"/>
    <w:rsid w:val="00B50C78"/>
    <w:rsid w:val="00B51DB4"/>
    <w:rsid w:val="00B53761"/>
    <w:rsid w:val="00B6661E"/>
    <w:rsid w:val="00B702F4"/>
    <w:rsid w:val="00B71478"/>
    <w:rsid w:val="00B72E0F"/>
    <w:rsid w:val="00B76346"/>
    <w:rsid w:val="00B7688F"/>
    <w:rsid w:val="00B76D70"/>
    <w:rsid w:val="00B778B6"/>
    <w:rsid w:val="00B77EEC"/>
    <w:rsid w:val="00B81B92"/>
    <w:rsid w:val="00B81C0B"/>
    <w:rsid w:val="00B831FC"/>
    <w:rsid w:val="00B8421E"/>
    <w:rsid w:val="00B84404"/>
    <w:rsid w:val="00B85415"/>
    <w:rsid w:val="00B85E71"/>
    <w:rsid w:val="00BA1789"/>
    <w:rsid w:val="00BA2079"/>
    <w:rsid w:val="00BA21F5"/>
    <w:rsid w:val="00BA23AF"/>
    <w:rsid w:val="00BA5D8A"/>
    <w:rsid w:val="00BA6345"/>
    <w:rsid w:val="00BA6611"/>
    <w:rsid w:val="00BB01E0"/>
    <w:rsid w:val="00BB33E5"/>
    <w:rsid w:val="00BB48FA"/>
    <w:rsid w:val="00BB5702"/>
    <w:rsid w:val="00BB5C03"/>
    <w:rsid w:val="00BB6B8F"/>
    <w:rsid w:val="00BB7D01"/>
    <w:rsid w:val="00BC249C"/>
    <w:rsid w:val="00BC7F42"/>
    <w:rsid w:val="00BC7FB9"/>
    <w:rsid w:val="00BD1065"/>
    <w:rsid w:val="00BD3ADA"/>
    <w:rsid w:val="00BD5CEE"/>
    <w:rsid w:val="00BD7D16"/>
    <w:rsid w:val="00BE0CC2"/>
    <w:rsid w:val="00BE6928"/>
    <w:rsid w:val="00BE74E5"/>
    <w:rsid w:val="00BF07E2"/>
    <w:rsid w:val="00BF29B0"/>
    <w:rsid w:val="00BF6DDD"/>
    <w:rsid w:val="00BF7FD5"/>
    <w:rsid w:val="00C00B61"/>
    <w:rsid w:val="00C01B4C"/>
    <w:rsid w:val="00C02AFF"/>
    <w:rsid w:val="00C053F9"/>
    <w:rsid w:val="00C1228E"/>
    <w:rsid w:val="00C14BBE"/>
    <w:rsid w:val="00C15728"/>
    <w:rsid w:val="00C16DD6"/>
    <w:rsid w:val="00C17033"/>
    <w:rsid w:val="00C1779C"/>
    <w:rsid w:val="00C17CA7"/>
    <w:rsid w:val="00C2039B"/>
    <w:rsid w:val="00C2277B"/>
    <w:rsid w:val="00C2295F"/>
    <w:rsid w:val="00C231A1"/>
    <w:rsid w:val="00C23831"/>
    <w:rsid w:val="00C244FA"/>
    <w:rsid w:val="00C2794F"/>
    <w:rsid w:val="00C30BD5"/>
    <w:rsid w:val="00C31A89"/>
    <w:rsid w:val="00C36885"/>
    <w:rsid w:val="00C44951"/>
    <w:rsid w:val="00C464DB"/>
    <w:rsid w:val="00C4747B"/>
    <w:rsid w:val="00C50605"/>
    <w:rsid w:val="00C5201F"/>
    <w:rsid w:val="00C5288A"/>
    <w:rsid w:val="00C53B52"/>
    <w:rsid w:val="00C546DE"/>
    <w:rsid w:val="00C57C78"/>
    <w:rsid w:val="00C617A8"/>
    <w:rsid w:val="00C62C81"/>
    <w:rsid w:val="00C841AE"/>
    <w:rsid w:val="00C87EF2"/>
    <w:rsid w:val="00C91134"/>
    <w:rsid w:val="00C926A1"/>
    <w:rsid w:val="00C931C9"/>
    <w:rsid w:val="00C96206"/>
    <w:rsid w:val="00C97878"/>
    <w:rsid w:val="00CA0E14"/>
    <w:rsid w:val="00CA1A60"/>
    <w:rsid w:val="00CA746D"/>
    <w:rsid w:val="00CA7C63"/>
    <w:rsid w:val="00CB1F38"/>
    <w:rsid w:val="00CB313E"/>
    <w:rsid w:val="00CB3425"/>
    <w:rsid w:val="00CB3496"/>
    <w:rsid w:val="00CB5CE5"/>
    <w:rsid w:val="00CB63BB"/>
    <w:rsid w:val="00CB6794"/>
    <w:rsid w:val="00CB7247"/>
    <w:rsid w:val="00CB750F"/>
    <w:rsid w:val="00CC2022"/>
    <w:rsid w:val="00CD6F5F"/>
    <w:rsid w:val="00CD7541"/>
    <w:rsid w:val="00CE43E1"/>
    <w:rsid w:val="00CE5C49"/>
    <w:rsid w:val="00CE7C17"/>
    <w:rsid w:val="00CF2BB1"/>
    <w:rsid w:val="00CF4F97"/>
    <w:rsid w:val="00CF5214"/>
    <w:rsid w:val="00CF6EF2"/>
    <w:rsid w:val="00CF7D1B"/>
    <w:rsid w:val="00D01816"/>
    <w:rsid w:val="00D026E8"/>
    <w:rsid w:val="00D02F3F"/>
    <w:rsid w:val="00D05726"/>
    <w:rsid w:val="00D05C05"/>
    <w:rsid w:val="00D111C8"/>
    <w:rsid w:val="00D114C0"/>
    <w:rsid w:val="00D12360"/>
    <w:rsid w:val="00D13E94"/>
    <w:rsid w:val="00D15B88"/>
    <w:rsid w:val="00D21199"/>
    <w:rsid w:val="00D21768"/>
    <w:rsid w:val="00D23CF7"/>
    <w:rsid w:val="00D33B53"/>
    <w:rsid w:val="00D34AD1"/>
    <w:rsid w:val="00D36063"/>
    <w:rsid w:val="00D429D5"/>
    <w:rsid w:val="00D42EDE"/>
    <w:rsid w:val="00D432C0"/>
    <w:rsid w:val="00D43319"/>
    <w:rsid w:val="00D45F3F"/>
    <w:rsid w:val="00D46956"/>
    <w:rsid w:val="00D47F18"/>
    <w:rsid w:val="00D5094F"/>
    <w:rsid w:val="00D52C40"/>
    <w:rsid w:val="00D52C82"/>
    <w:rsid w:val="00D538C2"/>
    <w:rsid w:val="00D540BF"/>
    <w:rsid w:val="00D5776D"/>
    <w:rsid w:val="00D57A13"/>
    <w:rsid w:val="00D66C22"/>
    <w:rsid w:val="00D67413"/>
    <w:rsid w:val="00D70B5E"/>
    <w:rsid w:val="00D727C4"/>
    <w:rsid w:val="00D76B45"/>
    <w:rsid w:val="00D81A75"/>
    <w:rsid w:val="00D84402"/>
    <w:rsid w:val="00D851E5"/>
    <w:rsid w:val="00D867BD"/>
    <w:rsid w:val="00D872A9"/>
    <w:rsid w:val="00D91EBB"/>
    <w:rsid w:val="00D9266B"/>
    <w:rsid w:val="00D92A7A"/>
    <w:rsid w:val="00D93E2E"/>
    <w:rsid w:val="00D94215"/>
    <w:rsid w:val="00D945B9"/>
    <w:rsid w:val="00DA09CD"/>
    <w:rsid w:val="00DA2DC0"/>
    <w:rsid w:val="00DA4E51"/>
    <w:rsid w:val="00DA5CDE"/>
    <w:rsid w:val="00DA66B6"/>
    <w:rsid w:val="00DA6BC6"/>
    <w:rsid w:val="00DB1898"/>
    <w:rsid w:val="00DB3D3C"/>
    <w:rsid w:val="00DB43F2"/>
    <w:rsid w:val="00DB6F39"/>
    <w:rsid w:val="00DB756C"/>
    <w:rsid w:val="00DC02FA"/>
    <w:rsid w:val="00DC575D"/>
    <w:rsid w:val="00DC7AD6"/>
    <w:rsid w:val="00DD373D"/>
    <w:rsid w:val="00DD4BA9"/>
    <w:rsid w:val="00DE0483"/>
    <w:rsid w:val="00DE16B6"/>
    <w:rsid w:val="00DE3E7F"/>
    <w:rsid w:val="00DE6259"/>
    <w:rsid w:val="00DF2B40"/>
    <w:rsid w:val="00DF35D8"/>
    <w:rsid w:val="00DF5FC8"/>
    <w:rsid w:val="00DF6142"/>
    <w:rsid w:val="00E0241D"/>
    <w:rsid w:val="00E0487E"/>
    <w:rsid w:val="00E130F2"/>
    <w:rsid w:val="00E15945"/>
    <w:rsid w:val="00E1658C"/>
    <w:rsid w:val="00E22C0B"/>
    <w:rsid w:val="00E2425A"/>
    <w:rsid w:val="00E2523B"/>
    <w:rsid w:val="00E26C4E"/>
    <w:rsid w:val="00E27341"/>
    <w:rsid w:val="00E326C1"/>
    <w:rsid w:val="00E33BC2"/>
    <w:rsid w:val="00E34826"/>
    <w:rsid w:val="00E35F43"/>
    <w:rsid w:val="00E36145"/>
    <w:rsid w:val="00E45E3F"/>
    <w:rsid w:val="00E50A63"/>
    <w:rsid w:val="00E50D19"/>
    <w:rsid w:val="00E52161"/>
    <w:rsid w:val="00E52A07"/>
    <w:rsid w:val="00E52D97"/>
    <w:rsid w:val="00E53AC7"/>
    <w:rsid w:val="00E57AF6"/>
    <w:rsid w:val="00E60ABF"/>
    <w:rsid w:val="00E63600"/>
    <w:rsid w:val="00E63C9C"/>
    <w:rsid w:val="00E655F6"/>
    <w:rsid w:val="00E65EC7"/>
    <w:rsid w:val="00E6655E"/>
    <w:rsid w:val="00E6713C"/>
    <w:rsid w:val="00E707FB"/>
    <w:rsid w:val="00E723B3"/>
    <w:rsid w:val="00E74ABA"/>
    <w:rsid w:val="00E750E5"/>
    <w:rsid w:val="00E752B5"/>
    <w:rsid w:val="00E75493"/>
    <w:rsid w:val="00E77CCD"/>
    <w:rsid w:val="00E82288"/>
    <w:rsid w:val="00E856F8"/>
    <w:rsid w:val="00E86DEE"/>
    <w:rsid w:val="00E9086A"/>
    <w:rsid w:val="00E928BE"/>
    <w:rsid w:val="00EA2817"/>
    <w:rsid w:val="00EA293E"/>
    <w:rsid w:val="00EA2A54"/>
    <w:rsid w:val="00EA3D96"/>
    <w:rsid w:val="00EA3F38"/>
    <w:rsid w:val="00EB10CB"/>
    <w:rsid w:val="00EB180D"/>
    <w:rsid w:val="00EB316D"/>
    <w:rsid w:val="00EB3B42"/>
    <w:rsid w:val="00EB52E3"/>
    <w:rsid w:val="00EC1203"/>
    <w:rsid w:val="00EC1E5D"/>
    <w:rsid w:val="00EC2799"/>
    <w:rsid w:val="00EC35BA"/>
    <w:rsid w:val="00EC4522"/>
    <w:rsid w:val="00EC7E7B"/>
    <w:rsid w:val="00ED34BC"/>
    <w:rsid w:val="00EE0480"/>
    <w:rsid w:val="00EF3965"/>
    <w:rsid w:val="00EF438D"/>
    <w:rsid w:val="00EF4660"/>
    <w:rsid w:val="00EF46B4"/>
    <w:rsid w:val="00EF5B8C"/>
    <w:rsid w:val="00F00076"/>
    <w:rsid w:val="00F0070C"/>
    <w:rsid w:val="00F0084F"/>
    <w:rsid w:val="00F042EE"/>
    <w:rsid w:val="00F04581"/>
    <w:rsid w:val="00F066EC"/>
    <w:rsid w:val="00F1516B"/>
    <w:rsid w:val="00F15265"/>
    <w:rsid w:val="00F16EBD"/>
    <w:rsid w:val="00F20DDA"/>
    <w:rsid w:val="00F2361C"/>
    <w:rsid w:val="00F34DEB"/>
    <w:rsid w:val="00F3695D"/>
    <w:rsid w:val="00F42696"/>
    <w:rsid w:val="00F43B78"/>
    <w:rsid w:val="00F557EA"/>
    <w:rsid w:val="00F55CB5"/>
    <w:rsid w:val="00F60D8D"/>
    <w:rsid w:val="00F64427"/>
    <w:rsid w:val="00F7172E"/>
    <w:rsid w:val="00F751E9"/>
    <w:rsid w:val="00F76347"/>
    <w:rsid w:val="00F806C7"/>
    <w:rsid w:val="00F83D75"/>
    <w:rsid w:val="00F8400C"/>
    <w:rsid w:val="00F85B97"/>
    <w:rsid w:val="00F923D4"/>
    <w:rsid w:val="00F93392"/>
    <w:rsid w:val="00FA476F"/>
    <w:rsid w:val="00FB04C8"/>
    <w:rsid w:val="00FB2A0B"/>
    <w:rsid w:val="00FB3152"/>
    <w:rsid w:val="00FB3E90"/>
    <w:rsid w:val="00FB6787"/>
    <w:rsid w:val="00FC2206"/>
    <w:rsid w:val="00FC6E9B"/>
    <w:rsid w:val="00FD0587"/>
    <w:rsid w:val="00FD09D7"/>
    <w:rsid w:val="00FD2B4B"/>
    <w:rsid w:val="00FD6011"/>
    <w:rsid w:val="00FE05E3"/>
    <w:rsid w:val="00FE2F84"/>
    <w:rsid w:val="00FE37C8"/>
    <w:rsid w:val="00FE5546"/>
    <w:rsid w:val="00FE6087"/>
    <w:rsid w:val="00FF1AC2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3058C"/>
    <w:pPr>
      <w:tabs>
        <w:tab w:val="left" w:pos="567"/>
      </w:tabs>
      <w:spacing w:after="60"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4403F9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paragraph" w:styleId="2">
    <w:name w:val="heading 2"/>
    <w:basedOn w:val="a0"/>
    <w:next w:val="a0"/>
    <w:link w:val="2Char"/>
    <w:qFormat/>
    <w:rsid w:val="0050526F"/>
    <w:pPr>
      <w:keepNext/>
      <w:pageBreakBefore/>
      <w:widowControl w:val="0"/>
      <w:pBdr>
        <w:bottom w:val="double" w:sz="6" w:space="1" w:color="auto"/>
      </w:pBdr>
      <w:shd w:val="pct35" w:color="FFFF00" w:fill="00FF00"/>
      <w:tabs>
        <w:tab w:val="num" w:pos="0"/>
      </w:tabs>
      <w:spacing w:after="120" w:line="280" w:lineRule="atLeast"/>
      <w:ind w:right="1701"/>
      <w:jc w:val="center"/>
      <w:outlineLvl w:val="1"/>
    </w:pPr>
    <w:rPr>
      <w:rFonts w:eastAsia="Times New Roman"/>
      <w:b/>
      <w:i/>
      <w:spacing w:val="20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6B7B00"/>
    <w:pPr>
      <w:keepNext/>
      <w:widowControl w:val="0"/>
      <w:pBdr>
        <w:bottom w:val="double" w:sz="6" w:space="1" w:color="FF0000"/>
      </w:pBdr>
      <w:shd w:val="clear" w:color="auto" w:fill="FFFF00"/>
      <w:spacing w:before="240" w:after="120" w:line="280" w:lineRule="atLeast"/>
      <w:ind w:left="1361" w:right="1361"/>
      <w:jc w:val="center"/>
      <w:outlineLvl w:val="2"/>
    </w:pPr>
    <w:rPr>
      <w:rFonts w:eastAsia="Times New Roman" w:cs="Arial"/>
      <w:b/>
      <w:bCs/>
      <w:i/>
      <w:spacing w:val="20"/>
      <w:sz w:val="28"/>
      <w:szCs w:val="28"/>
      <w:lang w:eastAsia="el-GR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68238A"/>
    <w:pPr>
      <w:keepNext/>
      <w:keepLines/>
      <w:pBdr>
        <w:bottom w:val="double" w:sz="4" w:space="1" w:color="FF0000"/>
      </w:pBdr>
      <w:shd w:val="clear" w:color="auto" w:fill="FFFF00"/>
      <w:spacing w:before="120" w:after="120"/>
      <w:ind w:left="2268" w:right="2268"/>
      <w:jc w:val="center"/>
      <w:outlineLvl w:val="3"/>
    </w:pPr>
    <w:rPr>
      <w:rFonts w:ascii="Cambria" w:eastAsia="Times New Roman" w:hAnsi="Cambria"/>
      <w:b/>
      <w:bCs/>
      <w:i/>
      <w:iCs/>
      <w:color w:val="4F81BD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4403F9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qFormat/>
    <w:rsid w:val="00C44951"/>
    <w:pPr>
      <w:widowControl w:val="0"/>
      <w:numPr>
        <w:ilvl w:val="1"/>
        <w:numId w:val="9"/>
      </w:numPr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">
    <w:name w:val="Αριθμός"/>
    <w:basedOn w:val="a0"/>
    <w:rsid w:val="00832D80"/>
    <w:pPr>
      <w:numPr>
        <w:numId w:val="9"/>
      </w:numPr>
      <w:spacing w:before="120" w:after="0"/>
      <w:jc w:val="left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4">
    <w:name w:val="Μόρια"/>
    <w:rsid w:val="00B53761"/>
    <w:pPr>
      <w:spacing w:line="276" w:lineRule="auto"/>
      <w:jc w:val="right"/>
    </w:pPr>
    <w:rPr>
      <w:rFonts w:ascii="Times New Roman" w:eastAsia="Times New Roman" w:hAnsi="Times New Roman"/>
      <w:i/>
      <w:sz w:val="22"/>
      <w:szCs w:val="22"/>
    </w:rPr>
  </w:style>
  <w:style w:type="paragraph" w:customStyle="1" w:styleId="a5">
    <w:name w:val="αβγ"/>
    <w:basedOn w:val="a0"/>
    <w:link w:val="Char"/>
    <w:qFormat/>
    <w:rsid w:val="003B50E7"/>
    <w:pPr>
      <w:spacing w:before="240" w:after="0"/>
      <w:ind w:left="680" w:hanging="340"/>
    </w:pPr>
    <w:rPr>
      <w:rFonts w:eastAsia="Times New Roman"/>
      <w:b/>
      <w:i/>
      <w:color w:val="FF0000"/>
      <w:sz w:val="24"/>
      <w:szCs w:val="20"/>
      <w:lang w:eastAsia="el-GR"/>
    </w:rPr>
  </w:style>
  <w:style w:type="paragraph" w:customStyle="1" w:styleId="a6">
    <w:name w:val="Μονάδες"/>
    <w:next w:val="a0"/>
    <w:qFormat/>
    <w:rsid w:val="00CE7C17"/>
    <w:pPr>
      <w:spacing w:before="120" w:after="120" w:line="276" w:lineRule="auto"/>
      <w:jc w:val="right"/>
    </w:pPr>
    <w:rPr>
      <w:rFonts w:ascii="Times New Roman" w:eastAsia="Times New Roman" w:hAnsi="Times New Roman"/>
      <w:bCs/>
      <w:i/>
      <w:sz w:val="22"/>
    </w:rPr>
  </w:style>
  <w:style w:type="character" w:customStyle="1" w:styleId="4Char">
    <w:name w:val="Επικεφαλίδα 4 Char"/>
    <w:basedOn w:val="a1"/>
    <w:link w:val="4"/>
    <w:uiPriority w:val="9"/>
    <w:rsid w:val="0068238A"/>
    <w:rPr>
      <w:rFonts w:ascii="Cambria" w:eastAsia="Times New Roman" w:hAnsi="Cambria" w:cs="Times New Roman"/>
      <w:b/>
      <w:bCs/>
      <w:i/>
      <w:iCs/>
      <w:color w:val="4F81BD"/>
      <w:sz w:val="28"/>
      <w:shd w:val="clear" w:color="auto" w:fill="FFFF00"/>
    </w:rPr>
  </w:style>
  <w:style w:type="paragraph" w:styleId="a7">
    <w:name w:val="Balloon Text"/>
    <w:basedOn w:val="a0"/>
    <w:link w:val="Char0"/>
    <w:uiPriority w:val="99"/>
    <w:semiHidden/>
    <w:unhideWhenUsed/>
    <w:rsid w:val="0022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226350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Char1"/>
    <w:uiPriority w:val="99"/>
    <w:semiHidden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semiHidden/>
    <w:rsid w:val="004D5E27"/>
    <w:rPr>
      <w:rFonts w:ascii="Times New Roman" w:hAnsi="Times New Roman"/>
    </w:rPr>
  </w:style>
  <w:style w:type="paragraph" w:styleId="a9">
    <w:name w:val="footer"/>
    <w:basedOn w:val="a0"/>
    <w:link w:val="Char2"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rsid w:val="004D5E27"/>
    <w:rPr>
      <w:rFonts w:ascii="Times New Roman" w:hAnsi="Times New Roman"/>
    </w:rPr>
  </w:style>
  <w:style w:type="character" w:styleId="aa">
    <w:name w:val="page number"/>
    <w:basedOn w:val="a1"/>
    <w:rsid w:val="004D5E27"/>
  </w:style>
  <w:style w:type="character" w:customStyle="1" w:styleId="3Char">
    <w:name w:val="Επικεφαλίδα 3 Char"/>
    <w:basedOn w:val="a1"/>
    <w:link w:val="3"/>
    <w:rsid w:val="006B7B00"/>
    <w:rPr>
      <w:rFonts w:ascii="Times New Roman" w:eastAsia="Times New Roman" w:hAnsi="Times New Roman" w:cs="Arial"/>
      <w:b/>
      <w:bCs/>
      <w:i/>
      <w:spacing w:val="20"/>
      <w:sz w:val="28"/>
      <w:szCs w:val="28"/>
      <w:shd w:val="clear" w:color="auto" w:fill="FFFF00"/>
      <w:lang w:eastAsia="el-GR"/>
    </w:rPr>
  </w:style>
  <w:style w:type="character" w:customStyle="1" w:styleId="2Char">
    <w:name w:val="Επικεφαλίδα 2 Char"/>
    <w:basedOn w:val="a1"/>
    <w:link w:val="2"/>
    <w:rsid w:val="0050526F"/>
    <w:rPr>
      <w:rFonts w:ascii="Times New Roman" w:eastAsia="Times New Roman" w:hAnsi="Times New Roman" w:cs="Times New Roman"/>
      <w:b/>
      <w:i/>
      <w:spacing w:val="20"/>
      <w:sz w:val="28"/>
      <w:szCs w:val="28"/>
      <w:shd w:val="pct35" w:color="FFFF00" w:fill="00FF00"/>
      <w:lang w:eastAsia="el-GR"/>
    </w:rPr>
  </w:style>
  <w:style w:type="paragraph" w:customStyle="1" w:styleId="abc">
    <w:name w:val="abc"/>
    <w:basedOn w:val="a0"/>
    <w:rsid w:val="0050526F"/>
    <w:pPr>
      <w:widowControl w:val="0"/>
      <w:tabs>
        <w:tab w:val="num" w:pos="1021"/>
      </w:tabs>
      <w:spacing w:after="0" w:line="280" w:lineRule="atLeast"/>
      <w:ind w:left="1021" w:hanging="341"/>
    </w:pPr>
    <w:rPr>
      <w:rFonts w:eastAsia="Times New Roman"/>
      <w:szCs w:val="20"/>
      <w:lang w:eastAsia="el-GR"/>
    </w:rPr>
  </w:style>
  <w:style w:type="numbering" w:customStyle="1" w:styleId="1ia">
    <w:name w:val="1.i.a."/>
    <w:basedOn w:val="a3"/>
    <w:rsid w:val="0050526F"/>
    <w:pPr>
      <w:numPr>
        <w:numId w:val="11"/>
      </w:numPr>
    </w:pPr>
  </w:style>
  <w:style w:type="character" w:customStyle="1" w:styleId="apple-style-span">
    <w:name w:val="apple-style-span"/>
    <w:basedOn w:val="a1"/>
    <w:rsid w:val="0050526F"/>
  </w:style>
  <w:style w:type="numbering" w:styleId="1i">
    <w:name w:val="Outline List 1"/>
    <w:basedOn w:val="a3"/>
    <w:rsid w:val="008C5988"/>
  </w:style>
  <w:style w:type="character" w:customStyle="1" w:styleId="Char">
    <w:name w:val="αβγ Char"/>
    <w:basedOn w:val="a1"/>
    <w:link w:val="a5"/>
    <w:rsid w:val="003B50E7"/>
    <w:rPr>
      <w:rFonts w:ascii="Times New Roman" w:eastAsia="Times New Roman" w:hAnsi="Times New Roman" w:cs="Times New Roman"/>
      <w:b/>
      <w:i/>
      <w:color w:val="FF0000"/>
      <w:sz w:val="24"/>
      <w:szCs w:val="20"/>
      <w:lang w:eastAsia="el-GR"/>
    </w:rPr>
  </w:style>
  <w:style w:type="paragraph" w:styleId="ab">
    <w:name w:val="List Paragraph"/>
    <w:basedOn w:val="a0"/>
    <w:uiPriority w:val="34"/>
    <w:qFormat/>
    <w:rsid w:val="005D1B7A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3B50E7"/>
    <w:rPr>
      <w:color w:val="0000FF"/>
      <w:u w:val="single"/>
    </w:rPr>
  </w:style>
  <w:style w:type="table" w:styleId="ac">
    <w:name w:val="Table Grid"/>
    <w:basedOn w:val="a2"/>
    <w:uiPriority w:val="59"/>
    <w:rsid w:val="008E7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C5957"/>
  </w:style>
  <w:style w:type="character" w:styleId="ad">
    <w:name w:val="Strong"/>
    <w:basedOn w:val="a1"/>
    <w:uiPriority w:val="22"/>
    <w:qFormat/>
    <w:rsid w:val="00B3448C"/>
    <w:rPr>
      <w:b/>
      <w:bCs/>
    </w:rPr>
  </w:style>
  <w:style w:type="character" w:styleId="ae">
    <w:name w:val="Placeholder Text"/>
    <w:basedOn w:val="a1"/>
    <w:uiPriority w:val="99"/>
    <w:semiHidden/>
    <w:rsid w:val="00B7634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</cp:lastModifiedBy>
  <cp:revision>7</cp:revision>
  <cp:lastPrinted>2015-06-22T09:38:00Z</cp:lastPrinted>
  <dcterms:created xsi:type="dcterms:W3CDTF">2016-01-15T08:03:00Z</dcterms:created>
  <dcterms:modified xsi:type="dcterms:W3CDTF">2016-01-15T08:43:00Z</dcterms:modified>
</cp:coreProperties>
</file>